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53" w:rsidRPr="00FB3E0E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3E0E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D3B53" w:rsidRPr="00FB3E0E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B53" w:rsidRPr="00FB3E0E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ПРОТОКОЛ № 1</w:t>
      </w:r>
      <w:r w:rsidR="00966BFC" w:rsidRPr="00FB3E0E">
        <w:rPr>
          <w:rFonts w:ascii="Times New Roman" w:hAnsi="Times New Roman"/>
          <w:b/>
          <w:sz w:val="24"/>
          <w:szCs w:val="24"/>
        </w:rPr>
        <w:t>4</w:t>
      </w:r>
    </w:p>
    <w:p w:rsidR="00CD3B53" w:rsidRPr="00FB3E0E" w:rsidRDefault="00966BFC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Днес, 02.07</w:t>
      </w:r>
      <w:r w:rsidR="00CD3B53" w:rsidRPr="00FB3E0E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8626D" w:rsidRPr="00FB3E0E" w:rsidRDefault="00350239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Сигнал от Драгомир Димитров, в качеството му на За Областен управител на Област Ямбол, за нарушение на чл.183, ал.3 от Изборния кодекс.</w:t>
      </w:r>
      <w:r w:rsidR="00A8626D" w:rsidRPr="00FB3E0E">
        <w:rPr>
          <w:rFonts w:ascii="Times New Roman" w:hAnsi="Times New Roman"/>
          <w:sz w:val="24"/>
          <w:szCs w:val="24"/>
          <w:lang w:eastAsia="bg-BG"/>
        </w:rPr>
        <w:t xml:space="preserve">– докладчик </w:t>
      </w:r>
      <w:r w:rsidR="00591841" w:rsidRPr="00FB3E0E">
        <w:rPr>
          <w:rFonts w:ascii="Times New Roman" w:hAnsi="Times New Roman"/>
          <w:sz w:val="24"/>
          <w:szCs w:val="24"/>
          <w:lang w:eastAsia="bg-BG"/>
        </w:rPr>
        <w:t>Димитър Събев.</w:t>
      </w:r>
    </w:p>
    <w:p w:rsidR="008942AA" w:rsidRPr="00FB3E0E" w:rsidRDefault="008942AA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Сигнал от Александър Стойков, в качеството му на упълномощен представител на Коалиция ГЕРБ - СДС, за нарушение на чл.183, ал.2 от Изборния кодекс.</w:t>
      </w:r>
      <w:r w:rsidR="00E0329D" w:rsidRPr="00FB3E0E">
        <w:rPr>
          <w:rFonts w:ascii="Times New Roman" w:hAnsi="Times New Roman"/>
          <w:sz w:val="24"/>
          <w:szCs w:val="24"/>
          <w:lang w:eastAsia="bg-BG"/>
        </w:rPr>
        <w:t>- докладчици Димитър Събев и Биляна Кавалджиева</w:t>
      </w:r>
      <w:r w:rsidR="005D168C" w:rsidRPr="00FB3E0E">
        <w:rPr>
          <w:rFonts w:ascii="Times New Roman" w:hAnsi="Times New Roman"/>
          <w:sz w:val="24"/>
          <w:szCs w:val="24"/>
          <w:lang w:eastAsia="bg-BG"/>
        </w:rPr>
        <w:t>.</w:t>
      </w:r>
    </w:p>
    <w:p w:rsidR="00CD3B53" w:rsidRPr="00FB3E0E" w:rsidRDefault="00CD3B53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019BE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Промени в състави на СИК на ПП „Движение за права и свободи“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  <w:r w:rsidR="00E0329D" w:rsidRPr="00FB3E0E">
        <w:rPr>
          <w:rFonts w:ascii="Times New Roman" w:hAnsi="Times New Roman"/>
          <w:sz w:val="24"/>
          <w:szCs w:val="24"/>
          <w:lang w:eastAsia="bg-BG"/>
        </w:rPr>
        <w:t>- докладчик Мима Атанасова</w:t>
      </w:r>
      <w:r w:rsidR="005D168C" w:rsidRPr="00FB3E0E">
        <w:rPr>
          <w:rFonts w:ascii="Times New Roman" w:hAnsi="Times New Roman"/>
          <w:sz w:val="24"/>
          <w:szCs w:val="24"/>
          <w:lang w:eastAsia="bg-BG"/>
        </w:rPr>
        <w:t>.</w:t>
      </w:r>
    </w:p>
    <w:p w:rsidR="00591841" w:rsidRPr="00FB3E0E" w:rsidRDefault="00591841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0329D" w:rsidRPr="00FB3E0E" w:rsidRDefault="00591841" w:rsidP="00E0329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</w:t>
      </w:r>
      <w:r w:rsidR="00E0329D" w:rsidRPr="00FB3E0E">
        <w:rPr>
          <w:rFonts w:ascii="Times New Roman" w:hAnsi="Times New Roman"/>
          <w:sz w:val="24"/>
          <w:szCs w:val="24"/>
          <w:lang w:eastAsia="bg-BG"/>
        </w:rPr>
        <w:t>- докладчик Мима Атанасова</w:t>
      </w:r>
      <w:r w:rsidR="005D168C" w:rsidRPr="00FB3E0E">
        <w:rPr>
          <w:rFonts w:ascii="Times New Roman" w:hAnsi="Times New Roman"/>
          <w:sz w:val="24"/>
          <w:szCs w:val="24"/>
          <w:lang w:eastAsia="bg-BG"/>
        </w:rPr>
        <w:t>.</w:t>
      </w:r>
    </w:p>
    <w:p w:rsidR="00C01599" w:rsidRPr="00FB3E0E" w:rsidRDefault="00C01599" w:rsidP="005D168C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8626D" w:rsidRPr="00FB3E0E" w:rsidRDefault="00A8626D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Освобождаване член на ПСИК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591841" w:rsidRPr="00FB3E0E" w:rsidRDefault="00591841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Регистрация на застъпници на кандидатска листа на коалиция „ГЕРБ-СДС“ в Тридесет и първи изборен район - Ямболски за произвеждане на изборите за народни представители на 11 юли 2021 година.</w:t>
      </w:r>
    </w:p>
    <w:p w:rsidR="00E0329D" w:rsidRPr="00FB3E0E" w:rsidRDefault="00E0329D" w:rsidP="00E0329D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E0329D" w:rsidRPr="00FB3E0E" w:rsidRDefault="00E0329D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Промени в състави на СИК на Коалиция ГЕРБ - СДС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  <w:r w:rsidR="005D168C" w:rsidRPr="00FB3E0E">
        <w:rPr>
          <w:rFonts w:ascii="Times New Roman" w:hAnsi="Times New Roman"/>
          <w:sz w:val="24"/>
          <w:szCs w:val="24"/>
          <w:lang w:eastAsia="bg-BG"/>
        </w:rPr>
        <w:t>- докладчик Емилия Марчева.</w:t>
      </w:r>
    </w:p>
    <w:p w:rsidR="00E0329D" w:rsidRPr="00FB3E0E" w:rsidRDefault="00E0329D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Промени в състави на СИК на Коалиция ГЕРБ - СДС на територията на общините Ямбол, Елхово и Тунджа в Тридесет и първи изборен район-Ямболски, при произвеждане на изборите за народни представители на 11 юли 2021 г.</w:t>
      </w:r>
    </w:p>
    <w:p w:rsidR="00591841" w:rsidRPr="00FB3E0E" w:rsidRDefault="00591841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Промени в състави на СИК на Коалиция „ДЕМОКРАТИЧНА БЪЛГАРИЯ - ОБЕДИНЕНИЕ“ 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  <w:r w:rsidR="005D168C" w:rsidRPr="00FB3E0E">
        <w:rPr>
          <w:rFonts w:ascii="Times New Roman" w:hAnsi="Times New Roman"/>
          <w:sz w:val="24"/>
          <w:szCs w:val="24"/>
          <w:lang w:eastAsia="bg-BG"/>
        </w:rPr>
        <w:t>- докладчик Яна Първанова.</w:t>
      </w:r>
    </w:p>
    <w:p w:rsidR="00591841" w:rsidRPr="00FB3E0E" w:rsidRDefault="00591841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lastRenderedPageBreak/>
        <w:t>Регистрация на застъпници на кандидатска листа на „Гражданска платформа Българско лято“ в Тридесет и първи изборен район - Ямболски за произвеждане на изборите за народни представители на 11 юли 2021 година.</w:t>
      </w:r>
      <w:r w:rsidR="005D168C" w:rsidRPr="00FB3E0E">
        <w:rPr>
          <w:rFonts w:ascii="Times New Roman" w:hAnsi="Times New Roman"/>
          <w:sz w:val="24"/>
          <w:szCs w:val="24"/>
          <w:lang w:eastAsia="bg-BG"/>
        </w:rPr>
        <w:t>- докладчик Яна Първанова.</w:t>
      </w:r>
    </w:p>
    <w:p w:rsidR="00591841" w:rsidRPr="00FB3E0E" w:rsidRDefault="00591841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Промяна в състав на СИК на КП Демократична България- Обединение на територията на община Болярово в Тридесет и първи изборен район-Ямболски, при произвеждане на изборите за народни представители на 11 юли 2021 г.</w:t>
      </w:r>
    </w:p>
    <w:p w:rsidR="00591841" w:rsidRPr="00FB3E0E" w:rsidRDefault="00591841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91841" w:rsidRPr="00FB3E0E" w:rsidRDefault="00591841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Входяща поща</w:t>
      </w:r>
    </w:p>
    <w:p w:rsidR="00E0329D" w:rsidRPr="00FB3E0E" w:rsidRDefault="00E0329D" w:rsidP="00E0329D">
      <w:pPr>
        <w:pStyle w:val="a3"/>
        <w:rPr>
          <w:rFonts w:ascii="Times New Roman" w:hAnsi="Times New Roman"/>
          <w:sz w:val="24"/>
          <w:szCs w:val="24"/>
          <w:lang w:eastAsia="bg-BG"/>
        </w:rPr>
      </w:pPr>
    </w:p>
    <w:p w:rsidR="00E0329D" w:rsidRPr="00FB3E0E" w:rsidRDefault="00E0329D" w:rsidP="00E0329D">
      <w:pPr>
        <w:pStyle w:val="a3"/>
        <w:shd w:val="clear" w:color="auto" w:fill="FFFFFF"/>
        <w:spacing w:after="150" w:line="240" w:lineRule="auto"/>
        <w:ind w:left="15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D3B53" w:rsidRPr="00FB3E0E" w:rsidRDefault="00CD3B53" w:rsidP="0059184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CD3B53" w:rsidRPr="00FB3E0E" w:rsidRDefault="00CD3B53" w:rsidP="00D32F3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A2304" w:rsidRPr="00FB3E0E" w:rsidRDefault="00CD3B53" w:rsidP="00AA23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ПРИСЪСТВАЩИ:</w:t>
      </w:r>
      <w:r w:rsidRPr="00FB3E0E">
        <w:rPr>
          <w:rFonts w:ascii="Times New Roman" w:hAnsi="Times New Roman"/>
          <w:sz w:val="24"/>
          <w:szCs w:val="24"/>
        </w:rPr>
        <w:t xml:space="preserve"> 1</w:t>
      </w:r>
      <w:r w:rsidR="00F945D9"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7F3795" w:rsidRPr="00FB3E0E">
        <w:rPr>
          <w:rFonts w:ascii="Times New Roman" w:hAnsi="Times New Roman"/>
          <w:sz w:val="24"/>
          <w:szCs w:val="24"/>
        </w:rPr>
        <w:t xml:space="preserve"> Яна Първанова</w:t>
      </w:r>
      <w:r w:rsidR="00541809" w:rsidRPr="00FB3E0E">
        <w:rPr>
          <w:rFonts w:ascii="Times New Roman" w:hAnsi="Times New Roman"/>
          <w:sz w:val="24"/>
          <w:szCs w:val="24"/>
        </w:rPr>
        <w:t>,</w:t>
      </w:r>
      <w:r w:rsidR="00EB367F" w:rsidRPr="00FB3E0E">
        <w:rPr>
          <w:rFonts w:ascii="Times New Roman" w:hAnsi="Times New Roman"/>
          <w:sz w:val="24"/>
          <w:szCs w:val="24"/>
        </w:rPr>
        <w:t xml:space="preserve"> Лора Каламерова,</w:t>
      </w:r>
      <w:r w:rsidR="00541809" w:rsidRPr="00FB3E0E">
        <w:rPr>
          <w:rFonts w:ascii="Times New Roman" w:hAnsi="Times New Roman"/>
          <w:sz w:val="24"/>
          <w:szCs w:val="24"/>
        </w:rPr>
        <w:t xml:space="preserve"> Мима Атанасова</w:t>
      </w:r>
      <w:r w:rsidRPr="00FB3E0E">
        <w:rPr>
          <w:rFonts w:ascii="Times New Roman" w:hAnsi="Times New Roman"/>
          <w:sz w:val="24"/>
          <w:szCs w:val="24"/>
        </w:rPr>
        <w:t>,</w:t>
      </w:r>
      <w:r w:rsidR="00541809" w:rsidRPr="00FB3E0E">
        <w:rPr>
          <w:rFonts w:ascii="Times New Roman" w:hAnsi="Times New Roman"/>
          <w:sz w:val="24"/>
          <w:szCs w:val="24"/>
        </w:rPr>
        <w:t xml:space="preserve"> Милко Дими</w:t>
      </w:r>
      <w:r w:rsidR="00F945D9" w:rsidRPr="00FB3E0E">
        <w:rPr>
          <w:rFonts w:ascii="Times New Roman" w:hAnsi="Times New Roman"/>
          <w:sz w:val="24"/>
          <w:szCs w:val="24"/>
        </w:rPr>
        <w:t>тров</w:t>
      </w:r>
      <w:r w:rsidRPr="00FB3E0E">
        <w:rPr>
          <w:rFonts w:ascii="Times New Roman" w:hAnsi="Times New Roman"/>
          <w:sz w:val="24"/>
          <w:szCs w:val="24"/>
        </w:rPr>
        <w:t>,</w:t>
      </w:r>
      <w:r w:rsidR="00EB367F" w:rsidRPr="00FB3E0E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Емилия Марчева</w:t>
      </w:r>
      <w:r w:rsidR="006E2045" w:rsidRPr="00FB3E0E">
        <w:rPr>
          <w:rFonts w:ascii="Times New Roman" w:hAnsi="Times New Roman"/>
          <w:sz w:val="24"/>
          <w:szCs w:val="24"/>
        </w:rPr>
        <w:t>,</w:t>
      </w:r>
      <w:r w:rsidR="0055054B" w:rsidRPr="00FB3E0E">
        <w:rPr>
          <w:rFonts w:ascii="Times New Roman" w:hAnsi="Times New Roman"/>
          <w:sz w:val="24"/>
          <w:szCs w:val="24"/>
        </w:rPr>
        <w:t xml:space="preserve"> Димитър </w:t>
      </w:r>
      <w:r w:rsidR="00F945D9" w:rsidRPr="00FB3E0E">
        <w:rPr>
          <w:rFonts w:ascii="Times New Roman" w:hAnsi="Times New Roman"/>
          <w:sz w:val="24"/>
          <w:szCs w:val="24"/>
        </w:rPr>
        <w:t xml:space="preserve">Събев, Мариана Гърдева-Виденова, Веса </w:t>
      </w:r>
      <w:proofErr w:type="spellStart"/>
      <w:r w:rsidR="00F945D9"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="00F945D9"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2304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ОТСЪСТВАЩИ:</w:t>
      </w:r>
      <w:r w:rsidR="00EB367F" w:rsidRPr="00FB3E0E">
        <w:rPr>
          <w:rFonts w:ascii="Times New Roman" w:hAnsi="Times New Roman"/>
          <w:b/>
          <w:sz w:val="24"/>
          <w:szCs w:val="24"/>
        </w:rPr>
        <w:t xml:space="preserve"> </w:t>
      </w:r>
      <w:r w:rsidR="00F945D9" w:rsidRPr="00FB3E0E">
        <w:rPr>
          <w:rFonts w:ascii="Times New Roman" w:hAnsi="Times New Roman"/>
          <w:sz w:val="24"/>
          <w:szCs w:val="24"/>
          <w:lang w:val="en-US"/>
        </w:rPr>
        <w:t>1</w:t>
      </w:r>
      <w:r w:rsidR="00EB367F" w:rsidRPr="00FB3E0E">
        <w:rPr>
          <w:rFonts w:ascii="Times New Roman" w:hAnsi="Times New Roman"/>
          <w:sz w:val="24"/>
          <w:szCs w:val="24"/>
        </w:rPr>
        <w:t xml:space="preserve"> членове -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F945D9" w:rsidRPr="00FB3E0E">
        <w:rPr>
          <w:rFonts w:ascii="Times New Roman" w:hAnsi="Times New Roman"/>
          <w:sz w:val="24"/>
          <w:szCs w:val="24"/>
        </w:rPr>
        <w:t>Снежана Енчева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Заседанието бе открито в 1</w:t>
      </w:r>
      <w:r w:rsidR="00EB367F" w:rsidRPr="00FB3E0E">
        <w:rPr>
          <w:rFonts w:ascii="Times New Roman" w:hAnsi="Times New Roman"/>
          <w:sz w:val="24"/>
          <w:szCs w:val="24"/>
        </w:rPr>
        <w:t>6</w:t>
      </w:r>
      <w:r w:rsidR="003A6A58" w:rsidRPr="00FB3E0E">
        <w:rPr>
          <w:rFonts w:ascii="Times New Roman" w:hAnsi="Times New Roman"/>
          <w:sz w:val="24"/>
          <w:szCs w:val="24"/>
        </w:rPr>
        <w:t>:</w:t>
      </w:r>
      <w:r w:rsidR="006E2045" w:rsidRPr="00FB3E0E">
        <w:rPr>
          <w:rFonts w:ascii="Times New Roman" w:hAnsi="Times New Roman"/>
          <w:sz w:val="24"/>
          <w:szCs w:val="24"/>
          <w:lang w:val="en-US"/>
        </w:rPr>
        <w:t>3</w:t>
      </w:r>
      <w:r w:rsidR="003A6A58" w:rsidRPr="00FB3E0E">
        <w:rPr>
          <w:rFonts w:ascii="Times New Roman" w:hAnsi="Times New Roman"/>
          <w:sz w:val="24"/>
          <w:szCs w:val="24"/>
        </w:rPr>
        <w:t>0</w:t>
      </w:r>
      <w:r w:rsidRPr="00FB3E0E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196104" w:rsidRPr="00FB3E0E" w:rsidRDefault="00196104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FB3E0E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FB3E0E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FB3E0E">
        <w:rPr>
          <w:rFonts w:ascii="Times New Roman" w:hAnsi="Times New Roman"/>
          <w:sz w:val="24"/>
          <w:szCs w:val="24"/>
        </w:rPr>
        <w:t xml:space="preserve"> Колеги, откривам заседанието на Районната избирателна комисия в Тридесет и първи изборен район-Ямболски за изборите за народни представители на 11 юли 2021 г.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За отчитане на</w:t>
      </w:r>
      <w:r w:rsidR="00541809" w:rsidRPr="00FB3E0E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F945D9" w:rsidRPr="00FB3E0E">
        <w:rPr>
          <w:rFonts w:ascii="Times New Roman" w:hAnsi="Times New Roman"/>
          <w:sz w:val="24"/>
          <w:szCs w:val="24"/>
        </w:rPr>
        <w:t>Лора Каламерова</w:t>
      </w:r>
      <w:r w:rsidR="00541809" w:rsidRPr="00FB3E0E">
        <w:rPr>
          <w:rFonts w:ascii="Times New Roman" w:hAnsi="Times New Roman"/>
          <w:sz w:val="24"/>
          <w:szCs w:val="24"/>
        </w:rPr>
        <w:t>.</w:t>
      </w:r>
      <w:r w:rsidRPr="00FB3E0E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0A1F75" w:rsidRPr="00FB3E0E">
        <w:rPr>
          <w:rFonts w:ascii="Times New Roman" w:hAnsi="Times New Roman"/>
          <w:sz w:val="24"/>
          <w:szCs w:val="24"/>
        </w:rPr>
        <w:t xml:space="preserve"> </w:t>
      </w:r>
      <w:r w:rsidR="00F945D9" w:rsidRPr="00FB3E0E">
        <w:rPr>
          <w:rFonts w:ascii="Times New Roman" w:hAnsi="Times New Roman"/>
          <w:sz w:val="24"/>
          <w:szCs w:val="24"/>
        </w:rPr>
        <w:t>Карина Канева</w:t>
      </w:r>
      <w:r w:rsidRPr="00FB3E0E">
        <w:rPr>
          <w:rFonts w:ascii="Times New Roman" w:hAnsi="Times New Roman"/>
          <w:sz w:val="24"/>
          <w:szCs w:val="24"/>
        </w:rPr>
        <w:t xml:space="preserve"> - спец. технически сътрудник. 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Колеги, всички сте запознати с дневния ред. Имате ли изменения или допълнения по него? Не се правят. Който е съгласен с така предложения дневен ред, моля да гласува. Процедура по гласуване.</w:t>
      </w:r>
    </w:p>
    <w:p w:rsidR="006E2045" w:rsidRPr="00FB3E0E" w:rsidRDefault="00F945D9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</w:t>
      </w:r>
      <w:r w:rsidR="009F2A9D" w:rsidRPr="00FB3E0E">
        <w:rPr>
          <w:rFonts w:ascii="Times New Roman" w:hAnsi="Times New Roman"/>
          <w:b/>
          <w:sz w:val="24"/>
          <w:szCs w:val="24"/>
        </w:rPr>
        <w:t>:</w:t>
      </w:r>
      <w:r w:rsidR="00CD3B53" w:rsidRPr="00FB3E0E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541809" w:rsidRPr="00FB3E0E">
        <w:rPr>
          <w:rFonts w:ascii="Times New Roman" w:hAnsi="Times New Roman"/>
          <w:sz w:val="24"/>
          <w:szCs w:val="24"/>
        </w:rPr>
        <w:t xml:space="preserve"> </w:t>
      </w:r>
      <w:r w:rsidRPr="00FB3E0E">
        <w:rPr>
          <w:rFonts w:ascii="Times New Roman" w:hAnsi="Times New Roman"/>
          <w:sz w:val="24"/>
          <w:szCs w:val="24"/>
        </w:rPr>
        <w:t>1</w:t>
      </w:r>
      <w:r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</w:t>
      </w:r>
      <w:r w:rsidR="00873146" w:rsidRPr="00FB3E0E">
        <w:rPr>
          <w:rFonts w:ascii="Times New Roman" w:hAnsi="Times New Roman"/>
          <w:b/>
          <w:sz w:val="24"/>
          <w:szCs w:val="24"/>
        </w:rPr>
        <w:t>–</w:t>
      </w:r>
      <w:r w:rsidRPr="00FB3E0E">
        <w:rPr>
          <w:rFonts w:ascii="Times New Roman" w:hAnsi="Times New Roman"/>
          <w:b/>
          <w:sz w:val="24"/>
          <w:szCs w:val="24"/>
        </w:rPr>
        <w:t xml:space="preserve"> </w:t>
      </w:r>
      <w:r w:rsidRPr="00FB3E0E">
        <w:rPr>
          <w:rFonts w:ascii="Times New Roman" w:hAnsi="Times New Roman"/>
          <w:sz w:val="24"/>
          <w:szCs w:val="24"/>
        </w:rPr>
        <w:t>няма</w:t>
      </w:r>
      <w:r w:rsidR="00873146" w:rsidRPr="00FB3E0E">
        <w:rPr>
          <w:rFonts w:ascii="Times New Roman" w:hAnsi="Times New Roman"/>
          <w:sz w:val="24"/>
          <w:szCs w:val="24"/>
        </w:rPr>
        <w:t>.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FB3E0E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FB3E0E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FB3E0E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DA6509" w:rsidRPr="00FB3E0E">
        <w:rPr>
          <w:rFonts w:ascii="Times New Roman" w:hAnsi="Times New Roman"/>
          <w:sz w:val="24"/>
          <w:szCs w:val="24"/>
        </w:rPr>
        <w:t>Димитър Събев</w:t>
      </w:r>
      <w:r w:rsidR="00CD3B53" w:rsidRPr="00FB3E0E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8C7336" w:rsidRPr="00FB3E0E" w:rsidRDefault="008C7336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C7336" w:rsidRPr="00FB3E0E" w:rsidRDefault="00DA6509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ДИМИТЪР СЪБЕВ</w:t>
      </w:r>
      <w:r w:rsidR="00CD3B53"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</w:t>
      </w:r>
      <w:r w:rsidR="003A6A58" w:rsidRPr="00FB3E0E">
        <w:rPr>
          <w:rFonts w:ascii="Times New Roman" w:eastAsia="Times New Roman" w:hAnsi="Times New Roman"/>
          <w:sz w:val="24"/>
          <w:szCs w:val="24"/>
          <w:lang w:eastAsia="bg-BG"/>
        </w:rPr>
        <w:t>ам ви следния проект за решение:</w:t>
      </w:r>
      <w:r w:rsidR="008C7336"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ОТНОСНО: Сигнал от Драгомир Димитров, в качеството му на За Областен управител на Област Ямбол, за нарушение на чл.183, ал.3 от Изборния кодекс.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Районна избирателна комисия в Тридесет и първи изборен район – Ямболски е постъпил сигнал с вх.№127/ 01.07.2021г. по входяща поща на РИК и под №1/01.07.2021г. в регистъра на жалбите и сигналите на РИК от Драгомир Димитров, в качеството му на За Областен управител на Област Ямбол съгласно Заповед за заместване №РД-01/00078 от 30.06.2021г., относно поставен агитационен материал на коалиция ГЕРБ-СДС на западната фасада на сграда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– частна държавна собственост, находяща се в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гр.Ямбол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.“Търговска“ №2. В сигнала се твърди, че за посочения агитационен материал няма издадено разрешение за поставяне от собственика и че същият е поставен в нарушение на чл.183, ал.3 от Изборния кодекс. Към сигнала са приложени 21 (двадесет и един) броя актове за частна държавна собственост, 1 (брой) снимков материал на визирания агитационен материал и Заповед №РД-01/00078 от 30.06.2021г. на областен управител на област Ямбол.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така депозирания сигнал е сформирана комисия от представители на РИК- Ямбол, предложени от различни партии и коалиции в състав: Милко Димитров, Биляна Кавалджиева и Димитър Събев, която да извърши проверка по същия. 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проверката на място не е констатирано наличие на поставен агитационен материал на западната фасада на сграда – частна държавна собственост, находяща се в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гр.Ямбол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.“Търговска“ №2. 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Действително, съгласно чл.183, ал.3 от Изборния кодекс, агитационните материали се поставят на определени от кмета места, а на сгради, огради и витрини – с разрешение на собственика или управителя на имота, но в конкретния случай не е установено наличие на агитационен материал, респ. на нарушение по цитирания законов текст. 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При това положение, РИК-Ямбол прави извод, че депозирания сигнал е неоснователен, тъй като в случая не е налице нарушение на ИК и същият следва да бъде отхвърлен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чл.72, ал.1, т.20 от Изборния кодекс, Районна избирателна комисия в Тридесет и първи изборен район - Ямболски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ОТХВЪРЛЯ сигнал от Драгомир Димитров, в качеството му на За Областен управител на Област Ямбол, за нарушение на чл.183, ал.3 от Изборния кодекс, като НЕОСНОВАТЕЛЕН. </w:t>
      </w:r>
    </w:p>
    <w:p w:rsidR="008C7336" w:rsidRPr="00FB3E0E" w:rsidRDefault="008C7336" w:rsidP="008C73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CD3B53" w:rsidRPr="00FB3E0E" w:rsidRDefault="00CD3B53" w:rsidP="00D32F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6509" w:rsidRPr="00FB3E0E" w:rsidRDefault="00DA6509" w:rsidP="00D32F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7BCE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FB3E0E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</w:t>
      </w:r>
    </w:p>
    <w:p w:rsidR="00CC7BCE" w:rsidRDefault="00CC7BCE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7BCE">
        <w:rPr>
          <w:rFonts w:ascii="Times New Roman" w:hAnsi="Times New Roman"/>
          <w:b/>
          <w:sz w:val="24"/>
          <w:szCs w:val="24"/>
        </w:rPr>
        <w:t>МИЛКО ДИИТРОВ</w:t>
      </w:r>
      <w:r>
        <w:rPr>
          <w:rFonts w:ascii="Times New Roman" w:hAnsi="Times New Roman"/>
          <w:sz w:val="24"/>
          <w:szCs w:val="24"/>
        </w:rPr>
        <w:t>: Колеги, аз също участвах в проверката и действително установихме, че агитационен материал на посочената в сигнала сграда не е поставен. Може и да е имало такъв, но към момента на проверката нямаше агитационен материал.</w:t>
      </w:r>
      <w:r w:rsidR="002E5000" w:rsidRPr="00FB3E0E">
        <w:rPr>
          <w:rFonts w:ascii="Times New Roman" w:hAnsi="Times New Roman"/>
          <w:sz w:val="24"/>
          <w:szCs w:val="24"/>
        </w:rPr>
        <w:t xml:space="preserve"> </w:t>
      </w:r>
    </w:p>
    <w:p w:rsidR="00CC7BCE" w:rsidRDefault="00CC7BCE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E5000" w:rsidRPr="00FB3E0E" w:rsidRDefault="00CC7BCE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C7BC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CC7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Други изказвания има ли? Няма. </w:t>
      </w:r>
      <w:r w:rsidR="002E5000" w:rsidRPr="00FB3E0E">
        <w:rPr>
          <w:rFonts w:ascii="Times New Roman" w:hAnsi="Times New Roman"/>
          <w:sz w:val="24"/>
          <w:szCs w:val="24"/>
        </w:rPr>
        <w:t>Процедура по гласуване.</w:t>
      </w:r>
    </w:p>
    <w:p w:rsidR="002E5000" w:rsidRPr="00FB3E0E" w:rsidRDefault="002E5000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356479" w:rsidRPr="00FB3E0E" w:rsidRDefault="00356479" w:rsidP="00D32F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B53" w:rsidRPr="00FB3E0E" w:rsidRDefault="00356479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FB3E0E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FB3E0E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2E5000" w:rsidRPr="00FB3E0E">
        <w:rPr>
          <w:rFonts w:ascii="Times New Roman" w:hAnsi="Times New Roman"/>
          <w:sz w:val="24"/>
          <w:szCs w:val="24"/>
        </w:rPr>
        <w:t>63</w:t>
      </w:r>
      <w:r w:rsidR="00CD3B53" w:rsidRPr="00FB3E0E">
        <w:rPr>
          <w:rFonts w:ascii="Times New Roman" w:hAnsi="Times New Roman"/>
          <w:sz w:val="24"/>
          <w:szCs w:val="24"/>
        </w:rPr>
        <w:t>-НС от днешна дата.</w:t>
      </w:r>
    </w:p>
    <w:p w:rsidR="002E5000" w:rsidRPr="00FB3E0E" w:rsidRDefault="002E5000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lastRenderedPageBreak/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имаме изготвени </w:t>
      </w:r>
      <w:r w:rsidR="00CC7BCE">
        <w:rPr>
          <w:rFonts w:ascii="Times New Roman" w:hAnsi="Times New Roman"/>
          <w:sz w:val="24"/>
          <w:szCs w:val="24"/>
        </w:rPr>
        <w:t xml:space="preserve">два проекта на решение и съответно </w:t>
      </w:r>
      <w:r w:rsidRPr="00FB3E0E">
        <w:rPr>
          <w:rFonts w:ascii="Times New Roman" w:hAnsi="Times New Roman"/>
          <w:sz w:val="24"/>
          <w:szCs w:val="24"/>
        </w:rPr>
        <w:t>два доклада. По първия доклад давам думата на колегата Димитър</w:t>
      </w:r>
      <w:r w:rsidR="00365977" w:rsidRPr="00FB3E0E">
        <w:rPr>
          <w:rFonts w:ascii="Times New Roman" w:hAnsi="Times New Roman"/>
          <w:sz w:val="24"/>
          <w:szCs w:val="24"/>
        </w:rPr>
        <w:t xml:space="preserve"> </w:t>
      </w:r>
      <w:r w:rsidRPr="00FB3E0E">
        <w:rPr>
          <w:rFonts w:ascii="Times New Roman" w:hAnsi="Times New Roman"/>
          <w:sz w:val="24"/>
          <w:szCs w:val="24"/>
        </w:rPr>
        <w:t>Събев. Заповядай!</w:t>
      </w: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ДИМИТЪР СЪБЕВ</w:t>
      </w:r>
      <w:r w:rsidRPr="00FB3E0E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предлагам ви следния проект за решение: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Жалба от Александър Стойков, в качеството му на упълномощен представител на Коалиция ГЕРБ - СДС, за нарушение на чл.183, ал.2 от Изборния кодекс.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Районна избирателна комисия в Тридесет и първи изборен район – Ямболски е постъпила жалба с вх.№136/ 02.07.2021г. по входящия регистър на РИК и под №2/02.07.2021г. в регистъра на жалбите и сигналите на РИК от Александър Стойков, в качеството му на упълномощен представител на Коалиция ГЕРБ - СДС, относно поставени агитационни материали на коалиция  БСП за България на електрически стълбове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.“Димитър Благоев“,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.“Граф Игнатиев“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.“Крайречен“,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гр.Ямбол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жалбата се твърди, че посочените агитационни материали не отговарят на изискванията на чл.183, ал.2 от Изборния кодекс. Посочената законова разпоредба гласи, че всеки агитационен материал съдържа информация, че купуването и продаването на гласове е престъпление, като информацията заема не по-малко от 10 на сто от лицевата площ на агитационния материал и е разположена в обособено поле.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така депозирания сигнал е сформирана комисия от представители на РИК- Ямбол, предложени от различни партии и коалиции в състав: Биляна Кавалджиева, Мариана Гърдева и Димитър Събев, която да извърши проверка по същия. 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проверката на място е констатирано, че на 15 броя електрически стълбове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.“Крайречен“,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.“Граф Игнатиев“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.“Димитър Благоев“ са поставени 30 броя пана (плакати), разположени от двете страни на стълба. На паната от едната страна са изобразени квадратче с цифра 4 (четири) и кръг с номер 102 (сто и две), снимка на Д-р Райно Георгиев, символ и наименование на партия БСП и надпис „Купуването и продаването на гласове е престъпление“. На паната от другата страна, са изобразени цифрата 4 (четири), символ и наименование на партия БСП. 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§1, т.17 от Допълнителните разпоредби на Изборния кодекс, „Предизборна агитация“ е призив за подкрепа или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неподкрепа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 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това, че върху паната е поставена цифра 4 в квадратче, числото 102 в кръгче, името на кандидатът за народен представител, наименованието „БСП“ и надпис „Купуването и продаването на гласове е престъпление“, РИК-Ямбол приема, че е налице призив за подкрепа на кандидат при участие в изборите за народни представители на 11 юли 2021г., респективно че гореописаните пана представляват агитационен материал по смисъла на Изборния кодекс.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разположението на поставените агитационни материали, комисията по проверка на жалбата не успя да констатира дали надписът „Купуването и продаването на гласове е престъпление“ заема не по-малко от 10 на сто от лицевата площ на агитационния материал, но безспорно тази информация не е разположена в обособено поле, което е нарушение на чл.183, ал.2 от Изборния кодекс.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чл.72, ал.1, т.20 от Изборния кодекс, Районна избирателна комисия в Тридесет и първи изборен район - Ямболски</w:t>
      </w:r>
    </w:p>
    <w:p w:rsidR="005A743C" w:rsidRDefault="005A743C" w:rsidP="005A74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A743C" w:rsidRDefault="005A743C" w:rsidP="005A74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1.УВАЖАВА жалбата депозирана от Александър Стойков, в качеството му на упълномощен представител на Коалиция ГЕРБ – СДС, относно нарушение на чл.183, ал.2 от Изборния кодекс.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2.На основание чл.186, ал.1 от ИК, указва на Кмета на Община Ямбол да премахне горепосочените агитационни материали, поставени в нарушение на ИК, а именно 30 броя пана (плакати) на коалиция БСП за България, разположени двустранно на 15 броя електрически стълбове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.“Крайречен“,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.“Граф Игнатиев“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.“Димитър Благоев“.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3.Препис от решението, след влизането му в сила, да се изпрати на кмета на община Ямбол.</w:t>
      </w:r>
    </w:p>
    <w:p w:rsidR="005A743C" w:rsidRDefault="005A743C" w:rsidP="005A7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8C7336" w:rsidRPr="00FB3E0E" w:rsidRDefault="008C7336" w:rsidP="002E500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7D6" w:rsidRPr="00FB3E0E" w:rsidRDefault="00F127D6" w:rsidP="002E500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7D6" w:rsidRDefault="00F127D6" w:rsidP="002E500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CC7BCE">
        <w:rPr>
          <w:rFonts w:ascii="Times New Roman" w:hAnsi="Times New Roman"/>
          <w:sz w:val="24"/>
          <w:szCs w:val="24"/>
        </w:rPr>
        <w:t>Вторият проект на решение по тази точка е на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Биляна Кавалджиева</w:t>
      </w:r>
      <w:r w:rsidR="00CC7BCE">
        <w:rPr>
          <w:rFonts w:ascii="Times New Roman" w:eastAsia="Times New Roman" w:hAnsi="Times New Roman"/>
          <w:sz w:val="24"/>
          <w:szCs w:val="24"/>
          <w:lang w:eastAsia="bg-BG"/>
        </w:rPr>
        <w:t>. Заповядай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втория доклад по тази точка.</w:t>
      </w:r>
      <w:r w:rsidR="00365977"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C7BCE" w:rsidRPr="00FB3E0E" w:rsidRDefault="00CC7BCE" w:rsidP="002E500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7D6" w:rsidRPr="00FB3E0E" w:rsidRDefault="00F127D6" w:rsidP="00F127D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Колеги, предлагам ви следния проект за решение:</w:t>
      </w:r>
    </w:p>
    <w:p w:rsidR="00605D4A" w:rsidRPr="00FB3E0E" w:rsidRDefault="00605D4A" w:rsidP="00605D4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ОТНОСНО: Сигнал от Александър Стойчев Стойков, в качеството му на упълномощен представител на Коалиция „ГЕРБ-СДС“, за нарушение на чл.183 ал.2 от Изборния кодекс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Районна избирателна комисия - Ямбол е постъпил сигнал под № 136/02.07.2021г. по входяща поща на РИК и под №2/02.07.2021г. в регистъра на жалбите и сигналите на РИК от Александър Стойчев Стойков, в качеството му на упълномощен представител на Коалиция „ГЕРБ-СДС“, в която се излагат обстоятелства, че в гр. Ямбол, на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.“Димитър Благоев“,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.“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Гр.Игнатиев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“ и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бул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.“Крайречен“ са монтирани агитационни материали на електрическите стълбове от страна на коалиция „БСП за България“, на които се съдържа информация, че купуването и продаването на гласове е престъпление, който текст е напълно невидим. Освен това в сигнала се навеждат доводи, че задължителния текст на агитационния материал заема по-малко от 10 на сто от лицевата част и не е разположено в обособено поле. Посочва, че неспазването на тези обстоятелства, които са задължителни за съдържанието на всеки агитационен материал, е нарушение на разпоредбата на чл.183, ал.2 от Изборния кодекс. Не се представят доказателства в тази насока. Иска се от РИК-Ямбол да извърши проверка по изложените факти и да разпореди премахването на агитационните материали на Коалиция „БСП за България“ на посочените в жалбата места.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shd w:val="clear" w:color="auto" w:fill="FFFFFF"/>
        </w:rPr>
        <w:t xml:space="preserve">По така депозираната жалба се извърши проверка от представители на РИК- Ямбол от различни партии и коалиции в състав: Димитър Събев, Мариана Гърдева и Биляна Кавалджиева. На 02.07.2021 г. същите посетиха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.“Димитър Благоев“,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.“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Гр.Игнатиев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“ и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бул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.“Крайречен“ и направиха оглед на поставените плакати от Коалиция „БСП за България“, като направиха и снимков материал. На посочените улици се установи наличието на два вида плакати на Коалиция „БСП за България“. Единият съдържа наименованието на партията „БСП“ и номер 4. Другият съдържа името на кандидата на коалицията - Д-р Райно Георгиев, номера на преференцията и номера, с който коалицията ще участва в настоящите избори, както и текст, че купуването и продаването на гласове е престъпление, който текст заема 10 на сто от лицевата част на плаката.     </w:t>
      </w:r>
    </w:p>
    <w:p w:rsidR="00605D4A" w:rsidRPr="00FB3E0E" w:rsidRDefault="00605D4A" w:rsidP="00605D4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По отношение на първия плакат РИК Ямбол не счита същия за агитационен материал по аргумент на  легалната дефиниция на понятието предизборна агитация, която се съдържа в </w:t>
      </w:r>
      <w:hyperlink r:id="rId5" w:anchor="%D0%BF%D0%B0%D1%801_%D1%8217');" w:history="1">
        <w:r w:rsidRPr="00FB3E0E">
          <w:rPr>
            <w:rFonts w:ascii="Times New Roman" w:eastAsia="Times New Roman" w:hAnsi="Times New Roman"/>
            <w:sz w:val="24"/>
            <w:szCs w:val="24"/>
            <w:lang w:eastAsia="bg-BG"/>
          </w:rPr>
          <w:t>§1, т.17</w:t>
        </w:r>
      </w:hyperlink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 от ДР на </w:t>
      </w:r>
      <w:hyperlink r:id="rId6" w:history="1">
        <w:r w:rsidRPr="00FB3E0E">
          <w:rPr>
            <w:rFonts w:ascii="Times New Roman" w:eastAsia="Times New Roman" w:hAnsi="Times New Roman"/>
            <w:sz w:val="24"/>
            <w:szCs w:val="24"/>
            <w:lang w:eastAsia="bg-BG"/>
          </w:rPr>
          <w:t>ИК</w:t>
        </w:r>
      </w:hyperlink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. Съгласно тази разпоредба, "предизборна агитация" е призив за подкрепа или за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неподкрепа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съдържа призив за подкрепа, не се смятат за агитация по смисъла на кодекса. Съгласно </w:t>
      </w:r>
      <w:hyperlink r:id="rId7" w:anchor="%D1%87%D0%BB183_%D0%B0%D0%BB1');" w:history="1">
        <w:r w:rsidRPr="00FB3E0E">
          <w:rPr>
            <w:rFonts w:ascii="Times New Roman" w:eastAsia="Times New Roman" w:hAnsi="Times New Roman"/>
            <w:sz w:val="24"/>
            <w:szCs w:val="24"/>
            <w:lang w:eastAsia="bg-BG"/>
          </w:rPr>
          <w:t>чл.183, ал.1</w:t>
        </w:r>
      </w:hyperlink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 от </w:t>
      </w:r>
      <w:hyperlink r:id="rId8" w:history="1">
        <w:r w:rsidRPr="00FB3E0E">
          <w:rPr>
            <w:rFonts w:ascii="Times New Roman" w:eastAsia="Times New Roman" w:hAnsi="Times New Roman"/>
            <w:sz w:val="24"/>
            <w:szCs w:val="24"/>
            <w:lang w:eastAsia="bg-BG"/>
          </w:rPr>
          <w:t>ИК</w:t>
        </w:r>
      </w:hyperlink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, по време на предизборната кампания кандидатите, партиите, коалициите и инициативните комитети може да изготвят и разпространяват плакати, обръщения и други агитационни материали. За да се приеме, че даден материал има агитационен характер по смисъла на </w:t>
      </w:r>
      <w:hyperlink r:id="rId9" w:history="1">
        <w:r w:rsidRPr="00FB3E0E">
          <w:rPr>
            <w:rFonts w:ascii="Times New Roman" w:eastAsia="Times New Roman" w:hAnsi="Times New Roman"/>
            <w:sz w:val="24"/>
            <w:szCs w:val="24"/>
            <w:lang w:eastAsia="bg-BG"/>
          </w:rPr>
          <w:t>Изборният кодекс</w:t>
        </w:r>
      </w:hyperlink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, то същият следва да съдържа призив за подкрепа или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неподкрепа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кандидат, партия, коалиция или инициативен комитет. В конкретния случай, такъв призив не се съдържа в поставените плакати. Аргументи в тази насока дава и второто изречение от </w:t>
      </w:r>
      <w:hyperlink r:id="rId10" w:anchor="%D0%BF%D0%B0%D1%801_%D1%8217');" w:history="1">
        <w:r w:rsidRPr="00FB3E0E">
          <w:rPr>
            <w:rFonts w:ascii="Times New Roman" w:eastAsia="Times New Roman" w:hAnsi="Times New Roman"/>
            <w:sz w:val="24"/>
            <w:szCs w:val="24"/>
            <w:lang w:eastAsia="bg-BG"/>
          </w:rPr>
          <w:t>§1, т.17</w:t>
        </w:r>
      </w:hyperlink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 от ДР на </w:t>
      </w:r>
      <w:hyperlink r:id="rId11" w:history="1">
        <w:r w:rsidRPr="00FB3E0E">
          <w:rPr>
            <w:rFonts w:ascii="Times New Roman" w:eastAsia="Times New Roman" w:hAnsi="Times New Roman"/>
            <w:sz w:val="24"/>
            <w:szCs w:val="24"/>
            <w:lang w:eastAsia="bg-BG"/>
          </w:rPr>
          <w:t>ИК</w:t>
        </w:r>
      </w:hyperlink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. Наличието на символ или наименование съдържащи се върху предмети, без да се съдържа призив за подкрепа, не представлява агитация по смисъла на </w:t>
      </w:r>
      <w:hyperlink r:id="rId12" w:history="1">
        <w:r w:rsidRPr="00FB3E0E">
          <w:rPr>
            <w:rFonts w:ascii="Times New Roman" w:eastAsia="Times New Roman" w:hAnsi="Times New Roman"/>
            <w:sz w:val="24"/>
            <w:szCs w:val="24"/>
            <w:lang w:eastAsia="bg-BG"/>
          </w:rPr>
          <w:t>изборният кодекс</w:t>
        </w:r>
      </w:hyperlink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5D4A" w:rsidRPr="00FB3E0E" w:rsidRDefault="00605D4A" w:rsidP="00605D4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По отношение на втория плакат, РИК Ямбол счита, че същия представлява агитационен материал, съдържа информация, че купуването и продаването на гласове е престъпление, като информацията заема не по-малко от 10 на сто от лицевата площ. Макар същия да не се намира в обособено поле, считаме че е спазена целта на разпоредбата касаеща, агитационните материали и изискванията за тях. Липсата на обособено поле не противоречи на целта на закона, а именно - указанието, че купуването и продаването на гласове е престъпление да е напълно видимо, какъвто е настоящия случай. Поради това РИК Ямбол счита, че посоченото нарушение е несъществено. 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При това положение, РИК-Ямбол прави извод, че депозирания сигнал е неоснователен, тъй като в случая не е налице нарушение на чл.183, ал.2 от ИК и същият следва да бъде оставен без уважение.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чл.70, ал.3 във връзка  чл. 70, ал. 4, изр. второ от Изборния кодекс Районната избирателна комисия в Тридесет и първи изборен район - Ямболски: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05D4A" w:rsidRPr="00FB3E0E" w:rsidRDefault="00605D4A" w:rsidP="00605D4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5D4A" w:rsidRPr="00FB3E0E" w:rsidRDefault="00605D4A" w:rsidP="00605D4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sz w:val="24"/>
          <w:szCs w:val="24"/>
          <w:shd w:val="clear" w:color="auto" w:fill="FFFFFF"/>
        </w:rPr>
        <w:t xml:space="preserve">Отхвърля сигнал от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Александър Стойчев Стойков в качеството му на упълномощен представител на Коалиция „ГЕРБ-СДС“, за нарушение на чл.183 ал.2 от Изборния кодекс</w:t>
      </w:r>
      <w:r w:rsidRPr="00FB3E0E">
        <w:rPr>
          <w:rFonts w:ascii="Times New Roman" w:hAnsi="Times New Roman"/>
          <w:sz w:val="24"/>
          <w:szCs w:val="24"/>
          <w:shd w:val="clear" w:color="auto" w:fill="FFFFFF"/>
        </w:rPr>
        <w:t>, като НЕОСНОВАТЕЛЕН. 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br/>
        <w:t>Решението на РИК подлежи на оспорване пред ЦИК в тридневен срок от обявяването му по реда на чл. 73 от ИК.</w:t>
      </w:r>
    </w:p>
    <w:p w:rsidR="00CF7306" w:rsidRPr="00FB3E0E" w:rsidRDefault="00CF7306" w:rsidP="00F127D6">
      <w:pPr>
        <w:spacing w:after="0" w:line="276" w:lineRule="auto"/>
        <w:jc w:val="both"/>
      </w:pP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2617" w:rsidRPr="00FB3E0E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</w:t>
      </w:r>
      <w:r w:rsidR="00EE2617" w:rsidRPr="00FB3E0E">
        <w:rPr>
          <w:rFonts w:ascii="Times New Roman" w:hAnsi="Times New Roman"/>
          <w:sz w:val="24"/>
          <w:szCs w:val="24"/>
        </w:rPr>
        <w:t xml:space="preserve">двата </w:t>
      </w:r>
      <w:r w:rsidRPr="00FB3E0E">
        <w:rPr>
          <w:rFonts w:ascii="Times New Roman" w:hAnsi="Times New Roman"/>
          <w:sz w:val="24"/>
          <w:szCs w:val="24"/>
        </w:rPr>
        <w:t>проекта. Има ли изказвания?</w:t>
      </w:r>
    </w:p>
    <w:p w:rsidR="00043213" w:rsidRPr="00FB3E0E" w:rsidRDefault="00043213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2617" w:rsidRPr="00FB3E0E" w:rsidRDefault="00EE2617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МАРИАНА ГЪРДЕВА: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DA279B" w:rsidRPr="00FB3E0E">
        <w:rPr>
          <w:rFonts w:ascii="Times New Roman" w:hAnsi="Times New Roman"/>
          <w:sz w:val="24"/>
          <w:szCs w:val="24"/>
        </w:rPr>
        <w:t>Б</w:t>
      </w:r>
      <w:r w:rsidRPr="00FB3E0E">
        <w:rPr>
          <w:rFonts w:ascii="Times New Roman" w:hAnsi="Times New Roman"/>
          <w:sz w:val="24"/>
          <w:szCs w:val="24"/>
        </w:rPr>
        <w:t xml:space="preserve">ях участник в комисията, която извърши проверката. За мен по смисъла на </w:t>
      </w:r>
      <w:r w:rsidR="00DA279B" w:rsidRPr="00FB3E0E">
        <w:rPr>
          <w:rFonts w:ascii="Times New Roman" w:hAnsi="Times New Roman"/>
          <w:sz w:val="24"/>
          <w:szCs w:val="24"/>
        </w:rPr>
        <w:t>ИК</w:t>
      </w:r>
      <w:r w:rsidRPr="00FB3E0E">
        <w:rPr>
          <w:rFonts w:ascii="Times New Roman" w:hAnsi="Times New Roman"/>
          <w:sz w:val="24"/>
          <w:szCs w:val="24"/>
        </w:rPr>
        <w:t xml:space="preserve"> плаката е агитационен материал</w:t>
      </w:r>
      <w:r w:rsidR="00DA279B" w:rsidRPr="00FB3E0E">
        <w:rPr>
          <w:rFonts w:ascii="Times New Roman" w:hAnsi="Times New Roman"/>
          <w:sz w:val="24"/>
          <w:szCs w:val="24"/>
        </w:rPr>
        <w:t xml:space="preserve">. Разпоредбата </w:t>
      </w:r>
      <w:r w:rsidR="00043213" w:rsidRPr="00FB3E0E">
        <w:rPr>
          <w:rFonts w:ascii="Times New Roman" w:hAnsi="Times New Roman"/>
          <w:sz w:val="24"/>
          <w:szCs w:val="24"/>
        </w:rPr>
        <w:t>в</w:t>
      </w:r>
      <w:r w:rsidR="00DA279B" w:rsidRPr="00FB3E0E">
        <w:rPr>
          <w:rFonts w:ascii="Times New Roman" w:hAnsi="Times New Roman"/>
          <w:sz w:val="24"/>
          <w:szCs w:val="24"/>
        </w:rPr>
        <w:t xml:space="preserve"> ч</w:t>
      </w:r>
      <w:r w:rsidRPr="00FB3E0E">
        <w:rPr>
          <w:rFonts w:ascii="Times New Roman" w:hAnsi="Times New Roman"/>
          <w:sz w:val="24"/>
          <w:szCs w:val="24"/>
        </w:rPr>
        <w:t>л</w:t>
      </w:r>
      <w:r w:rsidR="00DA279B" w:rsidRPr="00FB3E0E">
        <w:rPr>
          <w:rFonts w:ascii="Times New Roman" w:hAnsi="Times New Roman"/>
          <w:sz w:val="24"/>
          <w:szCs w:val="24"/>
        </w:rPr>
        <w:t>.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DA279B" w:rsidRPr="00FB3E0E">
        <w:rPr>
          <w:rFonts w:ascii="Times New Roman" w:hAnsi="Times New Roman"/>
          <w:sz w:val="24"/>
          <w:szCs w:val="24"/>
        </w:rPr>
        <w:t xml:space="preserve">183, </w:t>
      </w:r>
      <w:r w:rsidRPr="00FB3E0E">
        <w:rPr>
          <w:rFonts w:ascii="Times New Roman" w:hAnsi="Times New Roman"/>
          <w:sz w:val="24"/>
          <w:szCs w:val="24"/>
        </w:rPr>
        <w:t>ал</w:t>
      </w:r>
      <w:r w:rsidR="00DA279B" w:rsidRPr="00FB3E0E">
        <w:rPr>
          <w:rFonts w:ascii="Times New Roman" w:hAnsi="Times New Roman"/>
          <w:sz w:val="24"/>
          <w:szCs w:val="24"/>
        </w:rPr>
        <w:t>.</w:t>
      </w:r>
      <w:r w:rsidRPr="00FB3E0E">
        <w:rPr>
          <w:rFonts w:ascii="Times New Roman" w:hAnsi="Times New Roman"/>
          <w:sz w:val="24"/>
          <w:szCs w:val="24"/>
        </w:rPr>
        <w:t xml:space="preserve"> 2 е </w:t>
      </w:r>
      <w:r w:rsidR="00CC7BCE">
        <w:rPr>
          <w:rFonts w:ascii="Times New Roman" w:hAnsi="Times New Roman"/>
          <w:sz w:val="24"/>
          <w:szCs w:val="24"/>
        </w:rPr>
        <w:t>импера</w:t>
      </w:r>
      <w:r w:rsidR="00DA279B" w:rsidRPr="00FB3E0E">
        <w:rPr>
          <w:rFonts w:ascii="Times New Roman" w:hAnsi="Times New Roman"/>
          <w:sz w:val="24"/>
          <w:szCs w:val="24"/>
        </w:rPr>
        <w:t>тивна</w:t>
      </w:r>
      <w:r w:rsidRPr="00FB3E0E">
        <w:rPr>
          <w:rFonts w:ascii="Times New Roman" w:hAnsi="Times New Roman"/>
          <w:sz w:val="24"/>
          <w:szCs w:val="24"/>
        </w:rPr>
        <w:t xml:space="preserve"> и следва тя да се изпълнява от всички партии</w:t>
      </w:r>
      <w:r w:rsidR="00DA279B" w:rsidRPr="00FB3E0E">
        <w:rPr>
          <w:rFonts w:ascii="Times New Roman" w:hAnsi="Times New Roman"/>
          <w:sz w:val="24"/>
          <w:szCs w:val="24"/>
        </w:rPr>
        <w:t>,</w:t>
      </w:r>
      <w:r w:rsidRPr="00FB3E0E">
        <w:rPr>
          <w:rFonts w:ascii="Times New Roman" w:hAnsi="Times New Roman"/>
          <w:sz w:val="24"/>
          <w:szCs w:val="24"/>
        </w:rPr>
        <w:t xml:space="preserve"> участващи в изборите. Разпоредбата визир</w:t>
      </w:r>
      <w:r w:rsidR="00DA279B" w:rsidRPr="00FB3E0E">
        <w:rPr>
          <w:rFonts w:ascii="Times New Roman" w:hAnsi="Times New Roman"/>
          <w:sz w:val="24"/>
          <w:szCs w:val="24"/>
        </w:rPr>
        <w:t>а три условия: да е наличен надписа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DA279B" w:rsidRPr="00FB3E0E">
        <w:rPr>
          <w:rFonts w:ascii="Times New Roman" w:hAnsi="Times New Roman"/>
          <w:sz w:val="24"/>
          <w:szCs w:val="24"/>
        </w:rPr>
        <w:t>„К</w:t>
      </w:r>
      <w:r w:rsidRPr="00FB3E0E">
        <w:rPr>
          <w:rFonts w:ascii="Times New Roman" w:hAnsi="Times New Roman"/>
          <w:sz w:val="24"/>
          <w:szCs w:val="24"/>
        </w:rPr>
        <w:t>упуването и продаването на гласове е престъпление</w:t>
      </w:r>
      <w:r w:rsidR="00DA279B" w:rsidRPr="00FB3E0E">
        <w:rPr>
          <w:rFonts w:ascii="Times New Roman" w:hAnsi="Times New Roman"/>
          <w:sz w:val="24"/>
          <w:szCs w:val="24"/>
        </w:rPr>
        <w:t xml:space="preserve">“, същият този надпис </w:t>
      </w:r>
      <w:r w:rsidRPr="00FB3E0E">
        <w:rPr>
          <w:rFonts w:ascii="Times New Roman" w:hAnsi="Times New Roman"/>
          <w:sz w:val="24"/>
          <w:szCs w:val="24"/>
        </w:rPr>
        <w:t>тр</w:t>
      </w:r>
      <w:r w:rsidR="00DA279B" w:rsidRPr="00FB3E0E">
        <w:rPr>
          <w:rFonts w:ascii="Times New Roman" w:hAnsi="Times New Roman"/>
          <w:sz w:val="24"/>
          <w:szCs w:val="24"/>
        </w:rPr>
        <w:t>я</w:t>
      </w:r>
      <w:r w:rsidRPr="00FB3E0E">
        <w:rPr>
          <w:rFonts w:ascii="Times New Roman" w:hAnsi="Times New Roman"/>
          <w:sz w:val="24"/>
          <w:szCs w:val="24"/>
        </w:rPr>
        <w:t>бв</w:t>
      </w:r>
      <w:r w:rsidR="00DA279B" w:rsidRPr="00FB3E0E">
        <w:rPr>
          <w:rFonts w:ascii="Times New Roman" w:hAnsi="Times New Roman"/>
          <w:sz w:val="24"/>
          <w:szCs w:val="24"/>
        </w:rPr>
        <w:t>а</w:t>
      </w:r>
      <w:r w:rsidRPr="00FB3E0E">
        <w:rPr>
          <w:rFonts w:ascii="Times New Roman" w:hAnsi="Times New Roman"/>
          <w:sz w:val="24"/>
          <w:szCs w:val="24"/>
        </w:rPr>
        <w:t xml:space="preserve"> да се вижда на </w:t>
      </w:r>
      <w:r w:rsidR="00DA279B" w:rsidRPr="00FB3E0E">
        <w:rPr>
          <w:rFonts w:ascii="Times New Roman" w:hAnsi="Times New Roman"/>
          <w:sz w:val="24"/>
          <w:szCs w:val="24"/>
        </w:rPr>
        <w:t>лицето на</w:t>
      </w:r>
      <w:r w:rsidRPr="00FB3E0E">
        <w:rPr>
          <w:rFonts w:ascii="Times New Roman" w:hAnsi="Times New Roman"/>
          <w:sz w:val="24"/>
          <w:szCs w:val="24"/>
        </w:rPr>
        <w:t xml:space="preserve"> материал</w:t>
      </w:r>
      <w:r w:rsidR="00DA279B" w:rsidRPr="00FB3E0E">
        <w:rPr>
          <w:rFonts w:ascii="Times New Roman" w:hAnsi="Times New Roman"/>
          <w:sz w:val="24"/>
          <w:szCs w:val="24"/>
        </w:rPr>
        <w:t>а и да не заема по-</w:t>
      </w:r>
      <w:r w:rsidRPr="00FB3E0E">
        <w:rPr>
          <w:rFonts w:ascii="Times New Roman" w:hAnsi="Times New Roman"/>
          <w:sz w:val="24"/>
          <w:szCs w:val="24"/>
        </w:rPr>
        <w:t>малко от 10</w:t>
      </w:r>
      <w:r w:rsidR="00DA279B" w:rsidRPr="00FB3E0E">
        <w:rPr>
          <w:rFonts w:ascii="Times New Roman" w:hAnsi="Times New Roman"/>
          <w:sz w:val="24"/>
          <w:szCs w:val="24"/>
          <w:lang w:val="en-US"/>
        </w:rPr>
        <w:t>%</w:t>
      </w:r>
      <w:r w:rsidRPr="00FB3E0E">
        <w:rPr>
          <w:rFonts w:ascii="Times New Roman" w:hAnsi="Times New Roman"/>
          <w:sz w:val="24"/>
          <w:szCs w:val="24"/>
        </w:rPr>
        <w:t xml:space="preserve"> и посланието</w:t>
      </w:r>
      <w:r w:rsidR="00463B28" w:rsidRPr="00FB3E0E">
        <w:rPr>
          <w:rFonts w:ascii="Times New Roman" w:hAnsi="Times New Roman"/>
          <w:sz w:val="24"/>
          <w:szCs w:val="24"/>
        </w:rPr>
        <w:t xml:space="preserve"> трябва</w:t>
      </w:r>
      <w:r w:rsidRPr="00FB3E0E">
        <w:rPr>
          <w:rFonts w:ascii="Times New Roman" w:hAnsi="Times New Roman"/>
          <w:sz w:val="24"/>
          <w:szCs w:val="24"/>
        </w:rPr>
        <w:t xml:space="preserve"> да е обособено в поле. Липсата на едно от тях </w:t>
      </w:r>
      <w:r w:rsidR="00CC7BCE">
        <w:rPr>
          <w:rFonts w:ascii="Times New Roman" w:hAnsi="Times New Roman"/>
          <w:sz w:val="24"/>
          <w:szCs w:val="24"/>
        </w:rPr>
        <w:t>прави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043213" w:rsidRPr="00FB3E0E">
        <w:rPr>
          <w:rFonts w:ascii="Times New Roman" w:hAnsi="Times New Roman"/>
          <w:sz w:val="24"/>
          <w:szCs w:val="24"/>
        </w:rPr>
        <w:t>агитационния</w:t>
      </w:r>
      <w:r w:rsidRPr="00FB3E0E">
        <w:rPr>
          <w:rFonts w:ascii="Times New Roman" w:hAnsi="Times New Roman"/>
          <w:sz w:val="24"/>
          <w:szCs w:val="24"/>
        </w:rPr>
        <w:t xml:space="preserve"> материал </w:t>
      </w:r>
      <w:r w:rsidR="00CC7BCE">
        <w:rPr>
          <w:rFonts w:ascii="Times New Roman" w:hAnsi="Times New Roman"/>
          <w:sz w:val="24"/>
          <w:szCs w:val="24"/>
        </w:rPr>
        <w:t>не</w:t>
      </w:r>
      <w:r w:rsidRPr="00FB3E0E">
        <w:rPr>
          <w:rFonts w:ascii="Times New Roman" w:hAnsi="Times New Roman"/>
          <w:sz w:val="24"/>
          <w:szCs w:val="24"/>
        </w:rPr>
        <w:t xml:space="preserve">законосъобразен. Надписът не беше обособен </w:t>
      </w:r>
      <w:r w:rsidR="00CC7BCE">
        <w:rPr>
          <w:rFonts w:ascii="Times New Roman" w:hAnsi="Times New Roman"/>
          <w:sz w:val="24"/>
          <w:szCs w:val="24"/>
        </w:rPr>
        <w:t>в</w:t>
      </w:r>
      <w:r w:rsidRPr="00FB3E0E">
        <w:rPr>
          <w:rFonts w:ascii="Times New Roman" w:hAnsi="Times New Roman"/>
          <w:sz w:val="24"/>
          <w:szCs w:val="24"/>
        </w:rPr>
        <w:t xml:space="preserve"> поле и беше написан </w:t>
      </w:r>
      <w:r w:rsidR="00CC7BCE">
        <w:rPr>
          <w:rFonts w:ascii="Times New Roman" w:hAnsi="Times New Roman"/>
          <w:sz w:val="24"/>
          <w:szCs w:val="24"/>
        </w:rPr>
        <w:t>не особено видимо</w:t>
      </w:r>
      <w:r w:rsidR="00043213" w:rsidRPr="00FB3E0E">
        <w:rPr>
          <w:rFonts w:ascii="Times New Roman" w:hAnsi="Times New Roman"/>
          <w:sz w:val="24"/>
          <w:szCs w:val="24"/>
        </w:rPr>
        <w:t xml:space="preserve">. Във втория </w:t>
      </w:r>
      <w:r w:rsidR="00CC7BCE">
        <w:rPr>
          <w:rFonts w:ascii="Times New Roman" w:hAnsi="Times New Roman"/>
          <w:sz w:val="24"/>
          <w:szCs w:val="24"/>
        </w:rPr>
        <w:t>плакат</w:t>
      </w:r>
      <w:r w:rsidR="00043213" w:rsidRPr="00FB3E0E">
        <w:rPr>
          <w:rFonts w:ascii="Times New Roman" w:hAnsi="Times New Roman"/>
          <w:sz w:val="24"/>
          <w:szCs w:val="24"/>
        </w:rPr>
        <w:t xml:space="preserve"> не</w:t>
      </w:r>
      <w:r w:rsidR="00CC7BCE">
        <w:rPr>
          <w:rFonts w:ascii="Times New Roman" w:hAnsi="Times New Roman"/>
          <w:sz w:val="24"/>
          <w:szCs w:val="24"/>
        </w:rPr>
        <w:t xml:space="preserve"> се</w:t>
      </w:r>
      <w:r w:rsidRPr="00FB3E0E">
        <w:rPr>
          <w:rFonts w:ascii="Times New Roman" w:hAnsi="Times New Roman"/>
          <w:sz w:val="24"/>
          <w:szCs w:val="24"/>
        </w:rPr>
        <w:t xml:space="preserve"> съдържаше </w:t>
      </w:r>
      <w:r w:rsidR="00043213" w:rsidRPr="00FB3E0E">
        <w:rPr>
          <w:rFonts w:ascii="Times New Roman" w:hAnsi="Times New Roman"/>
          <w:sz w:val="24"/>
          <w:szCs w:val="24"/>
        </w:rPr>
        <w:t xml:space="preserve">надписа „Купуването и продаването на гласове е </w:t>
      </w:r>
      <w:r w:rsidR="00043213" w:rsidRPr="00FB3E0E">
        <w:rPr>
          <w:rFonts w:ascii="Times New Roman" w:hAnsi="Times New Roman"/>
          <w:sz w:val="24"/>
          <w:szCs w:val="24"/>
        </w:rPr>
        <w:lastRenderedPageBreak/>
        <w:t>престъпление“. П</w:t>
      </w:r>
      <w:r w:rsidRPr="00FB3E0E">
        <w:rPr>
          <w:rFonts w:ascii="Times New Roman" w:hAnsi="Times New Roman"/>
          <w:sz w:val="24"/>
          <w:szCs w:val="24"/>
        </w:rPr>
        <w:t>риемам ги като два агитационни материала</w:t>
      </w:r>
      <w:r w:rsidR="00043213" w:rsidRPr="00FB3E0E">
        <w:rPr>
          <w:rFonts w:ascii="Times New Roman" w:hAnsi="Times New Roman"/>
          <w:sz w:val="24"/>
          <w:szCs w:val="24"/>
        </w:rPr>
        <w:t xml:space="preserve"> и смятам</w:t>
      </w:r>
      <w:r w:rsidR="00E14CAC">
        <w:rPr>
          <w:rFonts w:ascii="Times New Roman" w:hAnsi="Times New Roman"/>
          <w:sz w:val="24"/>
          <w:szCs w:val="24"/>
        </w:rPr>
        <w:t>,</w:t>
      </w:r>
      <w:r w:rsidR="00043213" w:rsidRPr="00FB3E0E">
        <w:rPr>
          <w:rFonts w:ascii="Times New Roman" w:hAnsi="Times New Roman"/>
          <w:sz w:val="24"/>
          <w:szCs w:val="24"/>
        </w:rPr>
        <w:t xml:space="preserve"> че тря</w:t>
      </w:r>
      <w:r w:rsidRPr="00FB3E0E">
        <w:rPr>
          <w:rFonts w:ascii="Times New Roman" w:hAnsi="Times New Roman"/>
          <w:sz w:val="24"/>
          <w:szCs w:val="24"/>
        </w:rPr>
        <w:t>б</w:t>
      </w:r>
      <w:r w:rsidR="00043213" w:rsidRPr="00FB3E0E">
        <w:rPr>
          <w:rFonts w:ascii="Times New Roman" w:hAnsi="Times New Roman"/>
          <w:sz w:val="24"/>
          <w:szCs w:val="24"/>
        </w:rPr>
        <w:t>в</w:t>
      </w:r>
      <w:r w:rsidRPr="00FB3E0E">
        <w:rPr>
          <w:rFonts w:ascii="Times New Roman" w:hAnsi="Times New Roman"/>
          <w:sz w:val="24"/>
          <w:szCs w:val="24"/>
        </w:rPr>
        <w:t>а да уважим жалбата</w:t>
      </w:r>
      <w:r w:rsidR="00E14CAC">
        <w:rPr>
          <w:rFonts w:ascii="Times New Roman" w:hAnsi="Times New Roman"/>
          <w:sz w:val="24"/>
          <w:szCs w:val="24"/>
        </w:rPr>
        <w:t xml:space="preserve"> и подкрепям проекта на Събев</w:t>
      </w:r>
      <w:r w:rsidRPr="00FB3E0E">
        <w:rPr>
          <w:rFonts w:ascii="Times New Roman" w:hAnsi="Times New Roman"/>
          <w:sz w:val="24"/>
          <w:szCs w:val="24"/>
        </w:rPr>
        <w:t>.</w:t>
      </w:r>
    </w:p>
    <w:p w:rsidR="00043213" w:rsidRPr="00FB3E0E" w:rsidRDefault="00043213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2617" w:rsidRPr="00FB3E0E" w:rsidRDefault="00EE2617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СИЛВИЯ АТАНАСОВА:</w:t>
      </w:r>
      <w:r w:rsidRPr="00FB3E0E">
        <w:rPr>
          <w:rFonts w:ascii="Times New Roman" w:hAnsi="Times New Roman"/>
          <w:sz w:val="24"/>
          <w:szCs w:val="24"/>
        </w:rPr>
        <w:t xml:space="preserve"> Колеги, аз лично </w:t>
      </w:r>
      <w:r w:rsidR="00043213" w:rsidRPr="00FB3E0E">
        <w:rPr>
          <w:rFonts w:ascii="Times New Roman" w:hAnsi="Times New Roman"/>
          <w:sz w:val="24"/>
          <w:szCs w:val="24"/>
        </w:rPr>
        <w:t>видях</w:t>
      </w:r>
      <w:r w:rsidRPr="00FB3E0E">
        <w:rPr>
          <w:rFonts w:ascii="Times New Roman" w:hAnsi="Times New Roman"/>
          <w:sz w:val="24"/>
          <w:szCs w:val="24"/>
        </w:rPr>
        <w:t xml:space="preserve"> плакатите на адреса и моето възприятие е</w:t>
      </w:r>
      <w:r w:rsidR="00043213" w:rsidRPr="00FB3E0E">
        <w:rPr>
          <w:rFonts w:ascii="Times New Roman" w:hAnsi="Times New Roman"/>
          <w:sz w:val="24"/>
          <w:szCs w:val="24"/>
        </w:rPr>
        <w:t>,</w:t>
      </w:r>
      <w:r w:rsidRPr="00FB3E0E">
        <w:rPr>
          <w:rFonts w:ascii="Times New Roman" w:hAnsi="Times New Roman"/>
          <w:sz w:val="24"/>
          <w:szCs w:val="24"/>
        </w:rPr>
        <w:t xml:space="preserve"> че това са два различни плаката. Когато избирателят се движи в едната посока</w:t>
      </w:r>
      <w:r w:rsidR="00043213" w:rsidRPr="00FB3E0E">
        <w:rPr>
          <w:rFonts w:ascii="Times New Roman" w:hAnsi="Times New Roman"/>
          <w:sz w:val="24"/>
          <w:szCs w:val="24"/>
        </w:rPr>
        <w:t xml:space="preserve"> по платното за движение</w:t>
      </w:r>
      <w:r w:rsidRPr="00FB3E0E">
        <w:rPr>
          <w:rFonts w:ascii="Times New Roman" w:hAnsi="Times New Roman"/>
          <w:sz w:val="24"/>
          <w:szCs w:val="24"/>
        </w:rPr>
        <w:t>, той възприема само едната страна на плаката. Направи ми впечатление</w:t>
      </w:r>
      <w:r w:rsidR="00043213" w:rsidRPr="00FB3E0E">
        <w:rPr>
          <w:rFonts w:ascii="Times New Roman" w:hAnsi="Times New Roman"/>
          <w:sz w:val="24"/>
          <w:szCs w:val="24"/>
        </w:rPr>
        <w:t>,</w:t>
      </w:r>
      <w:r w:rsidRPr="00FB3E0E">
        <w:rPr>
          <w:rFonts w:ascii="Times New Roman" w:hAnsi="Times New Roman"/>
          <w:sz w:val="24"/>
          <w:szCs w:val="24"/>
        </w:rPr>
        <w:t xml:space="preserve"> че</w:t>
      </w:r>
      <w:r w:rsidR="00043213" w:rsidRPr="00FB3E0E">
        <w:rPr>
          <w:rFonts w:ascii="Times New Roman" w:hAnsi="Times New Roman"/>
          <w:sz w:val="24"/>
          <w:szCs w:val="24"/>
        </w:rPr>
        <w:t xml:space="preserve"> единствено едната страна на плаката</w:t>
      </w:r>
      <w:r w:rsidRPr="00FB3E0E">
        <w:rPr>
          <w:rFonts w:ascii="Times New Roman" w:hAnsi="Times New Roman"/>
          <w:sz w:val="24"/>
          <w:szCs w:val="24"/>
        </w:rPr>
        <w:t xml:space="preserve"> символизира номер. Другите </w:t>
      </w:r>
      <w:r w:rsidR="00043213" w:rsidRPr="00FB3E0E">
        <w:rPr>
          <w:rFonts w:ascii="Times New Roman" w:hAnsi="Times New Roman"/>
          <w:sz w:val="24"/>
          <w:szCs w:val="24"/>
        </w:rPr>
        <w:t>реквизити</w:t>
      </w:r>
      <w:r w:rsidRPr="00FB3E0E">
        <w:rPr>
          <w:rFonts w:ascii="Times New Roman" w:hAnsi="Times New Roman"/>
          <w:sz w:val="24"/>
          <w:szCs w:val="24"/>
        </w:rPr>
        <w:t xml:space="preserve"> </w:t>
      </w:r>
      <w:r w:rsidR="00043213" w:rsidRPr="00FB3E0E">
        <w:rPr>
          <w:rFonts w:ascii="Times New Roman" w:hAnsi="Times New Roman"/>
          <w:sz w:val="24"/>
          <w:szCs w:val="24"/>
        </w:rPr>
        <w:t xml:space="preserve">по отношение на разпоредбата в чл. 183, ал. 2 </w:t>
      </w:r>
      <w:r w:rsidRPr="00FB3E0E">
        <w:rPr>
          <w:rFonts w:ascii="Times New Roman" w:hAnsi="Times New Roman"/>
          <w:sz w:val="24"/>
          <w:szCs w:val="24"/>
        </w:rPr>
        <w:t xml:space="preserve">изобщо не се съдържат в този плакат. </w:t>
      </w:r>
      <w:r w:rsidR="00043213" w:rsidRPr="00FB3E0E">
        <w:rPr>
          <w:rFonts w:ascii="Times New Roman" w:hAnsi="Times New Roman"/>
          <w:sz w:val="24"/>
          <w:szCs w:val="24"/>
        </w:rPr>
        <w:t>Текстът присъства,</w:t>
      </w:r>
      <w:r w:rsidRPr="00FB3E0E">
        <w:rPr>
          <w:rFonts w:ascii="Times New Roman" w:hAnsi="Times New Roman"/>
          <w:sz w:val="24"/>
          <w:szCs w:val="24"/>
        </w:rPr>
        <w:t xml:space="preserve"> но не е в обособено поле и </w:t>
      </w:r>
      <w:r w:rsidR="00043213" w:rsidRPr="00FB3E0E">
        <w:rPr>
          <w:rFonts w:ascii="Times New Roman" w:hAnsi="Times New Roman"/>
          <w:sz w:val="24"/>
          <w:szCs w:val="24"/>
        </w:rPr>
        <w:t>трябва</w:t>
      </w:r>
      <w:r w:rsidRPr="00FB3E0E">
        <w:rPr>
          <w:rFonts w:ascii="Times New Roman" w:hAnsi="Times New Roman"/>
          <w:sz w:val="24"/>
          <w:szCs w:val="24"/>
        </w:rPr>
        <w:t xml:space="preserve"> да си много близо за да възприемеш този текст. </w:t>
      </w:r>
      <w:r w:rsidR="00271184" w:rsidRPr="00FB3E0E">
        <w:rPr>
          <w:rFonts w:ascii="Times New Roman" w:hAnsi="Times New Roman"/>
          <w:sz w:val="24"/>
          <w:szCs w:val="24"/>
        </w:rPr>
        <w:t>Т</w:t>
      </w:r>
      <w:r w:rsidRPr="00FB3E0E">
        <w:rPr>
          <w:rFonts w:ascii="Times New Roman" w:hAnsi="Times New Roman"/>
          <w:sz w:val="24"/>
          <w:szCs w:val="24"/>
        </w:rPr>
        <w:t xml:space="preserve">ози текст </w:t>
      </w:r>
      <w:r w:rsidR="00271184" w:rsidRPr="00FB3E0E">
        <w:rPr>
          <w:rFonts w:ascii="Times New Roman" w:hAnsi="Times New Roman"/>
          <w:sz w:val="24"/>
          <w:szCs w:val="24"/>
        </w:rPr>
        <w:t xml:space="preserve">не е в обособено поле, тоест е в </w:t>
      </w:r>
      <w:r w:rsidRPr="00FB3E0E">
        <w:rPr>
          <w:rFonts w:ascii="Times New Roman" w:hAnsi="Times New Roman"/>
          <w:sz w:val="24"/>
          <w:szCs w:val="24"/>
        </w:rPr>
        <w:t xml:space="preserve">нарушение на разпоредбата от чл.183, ал.2. В този ред на мисли считам, че проекта за решение на колегата Събев е </w:t>
      </w:r>
      <w:r w:rsidR="00E14CAC">
        <w:rPr>
          <w:rFonts w:ascii="Times New Roman" w:hAnsi="Times New Roman"/>
          <w:sz w:val="24"/>
          <w:szCs w:val="24"/>
        </w:rPr>
        <w:t>адекватен на фактическата обстановка по</w:t>
      </w:r>
      <w:r w:rsidR="00271184" w:rsidRPr="00FB3E0E">
        <w:rPr>
          <w:rFonts w:ascii="Times New Roman" w:hAnsi="Times New Roman"/>
          <w:sz w:val="24"/>
          <w:szCs w:val="24"/>
        </w:rPr>
        <w:t xml:space="preserve"> </w:t>
      </w:r>
      <w:r w:rsidR="003D6ABD" w:rsidRPr="00FB3E0E">
        <w:rPr>
          <w:rFonts w:ascii="Times New Roman" w:hAnsi="Times New Roman"/>
          <w:sz w:val="24"/>
          <w:szCs w:val="24"/>
        </w:rPr>
        <w:t>проверката.</w:t>
      </w:r>
    </w:p>
    <w:p w:rsidR="00EE2617" w:rsidRPr="00FB3E0E" w:rsidRDefault="00EE2617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4CAC" w:rsidRDefault="00EE2617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АНИ КАНЕВА: </w:t>
      </w:r>
      <w:r w:rsidRPr="00FB3E0E">
        <w:rPr>
          <w:rFonts w:ascii="Times New Roman" w:hAnsi="Times New Roman"/>
          <w:sz w:val="24"/>
          <w:szCs w:val="24"/>
        </w:rPr>
        <w:t xml:space="preserve">Колеги, </w:t>
      </w:r>
      <w:r w:rsidR="00E14CAC">
        <w:rPr>
          <w:rFonts w:ascii="Times New Roman" w:hAnsi="Times New Roman"/>
          <w:sz w:val="24"/>
          <w:szCs w:val="24"/>
        </w:rPr>
        <w:t xml:space="preserve">аз също подкрепям становищата на колегите Гърдева и Атанасова, като смятам, че липсата на обособено поле за надписа „Купуването и продаването на гласове е престъпление“ </w:t>
      </w:r>
      <w:r w:rsidRPr="00FB3E0E">
        <w:rPr>
          <w:rFonts w:ascii="Times New Roman" w:hAnsi="Times New Roman"/>
          <w:sz w:val="24"/>
          <w:szCs w:val="24"/>
        </w:rPr>
        <w:t>е нарушение</w:t>
      </w:r>
      <w:r w:rsidR="00E14CAC">
        <w:rPr>
          <w:rFonts w:ascii="Times New Roman" w:hAnsi="Times New Roman"/>
          <w:sz w:val="24"/>
          <w:szCs w:val="24"/>
        </w:rPr>
        <w:t xml:space="preserve"> на ИК</w:t>
      </w:r>
      <w:r w:rsidRPr="00FB3E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14CAC">
        <w:rPr>
          <w:rFonts w:ascii="Times New Roman" w:hAnsi="Times New Roman"/>
          <w:sz w:val="24"/>
          <w:szCs w:val="24"/>
        </w:rPr>
        <w:t>Разпоредата</w:t>
      </w:r>
      <w:proofErr w:type="spellEnd"/>
      <w:r w:rsidR="00E14CAC">
        <w:rPr>
          <w:rFonts w:ascii="Times New Roman" w:hAnsi="Times New Roman"/>
          <w:sz w:val="24"/>
          <w:szCs w:val="24"/>
        </w:rPr>
        <w:t xml:space="preserve"> на чл. 183, ал.2 от ИК е императивна и липсата на някой от реквизитите е нарушение. </w:t>
      </w:r>
      <w:r w:rsidRPr="00FB3E0E">
        <w:rPr>
          <w:rFonts w:ascii="Times New Roman" w:hAnsi="Times New Roman"/>
          <w:sz w:val="24"/>
          <w:szCs w:val="24"/>
        </w:rPr>
        <w:t>С оглед на това считам</w:t>
      </w:r>
      <w:r w:rsidR="006C0011" w:rsidRPr="00FB3E0E">
        <w:rPr>
          <w:rFonts w:ascii="Times New Roman" w:hAnsi="Times New Roman"/>
          <w:sz w:val="24"/>
          <w:szCs w:val="24"/>
        </w:rPr>
        <w:t>,</w:t>
      </w:r>
      <w:r w:rsidRPr="00FB3E0E">
        <w:rPr>
          <w:rFonts w:ascii="Times New Roman" w:hAnsi="Times New Roman"/>
          <w:sz w:val="24"/>
          <w:szCs w:val="24"/>
        </w:rPr>
        <w:t xml:space="preserve"> че </w:t>
      </w:r>
      <w:r w:rsidR="00E14CAC">
        <w:rPr>
          <w:rFonts w:ascii="Times New Roman" w:hAnsi="Times New Roman"/>
          <w:sz w:val="24"/>
          <w:szCs w:val="24"/>
        </w:rPr>
        <w:t xml:space="preserve">и </w:t>
      </w:r>
      <w:r w:rsidRPr="00FB3E0E">
        <w:rPr>
          <w:rFonts w:ascii="Times New Roman" w:hAnsi="Times New Roman"/>
          <w:sz w:val="24"/>
          <w:szCs w:val="24"/>
        </w:rPr>
        <w:t>не може да из</w:t>
      </w:r>
      <w:r w:rsidR="006C0011" w:rsidRPr="00FB3E0E">
        <w:rPr>
          <w:rFonts w:ascii="Times New Roman" w:hAnsi="Times New Roman"/>
          <w:sz w:val="24"/>
          <w:szCs w:val="24"/>
        </w:rPr>
        <w:t>раз</w:t>
      </w:r>
      <w:r w:rsidR="00E14CAC">
        <w:rPr>
          <w:rFonts w:ascii="Times New Roman" w:hAnsi="Times New Roman"/>
          <w:sz w:val="24"/>
          <w:szCs w:val="24"/>
        </w:rPr>
        <w:t>яваме</w:t>
      </w:r>
      <w:r w:rsidR="006C0011" w:rsidRPr="00FB3E0E">
        <w:rPr>
          <w:rFonts w:ascii="Times New Roman" w:hAnsi="Times New Roman"/>
          <w:sz w:val="24"/>
          <w:szCs w:val="24"/>
        </w:rPr>
        <w:t xml:space="preserve"> становище </w:t>
      </w:r>
      <w:r w:rsidR="00E14CAC">
        <w:rPr>
          <w:rFonts w:ascii="Times New Roman" w:hAnsi="Times New Roman"/>
          <w:sz w:val="24"/>
          <w:szCs w:val="24"/>
        </w:rPr>
        <w:t>за маловажност на случая</w:t>
      </w:r>
      <w:r w:rsidR="006C0011" w:rsidRPr="00FB3E0E">
        <w:rPr>
          <w:rFonts w:ascii="Times New Roman" w:hAnsi="Times New Roman"/>
          <w:sz w:val="24"/>
          <w:szCs w:val="24"/>
        </w:rPr>
        <w:t xml:space="preserve">, </w:t>
      </w:r>
      <w:r w:rsidR="00E14CAC">
        <w:rPr>
          <w:rFonts w:ascii="Times New Roman" w:hAnsi="Times New Roman"/>
          <w:sz w:val="24"/>
          <w:szCs w:val="24"/>
        </w:rPr>
        <w:t>поради императивност на нормата</w:t>
      </w:r>
      <w:r w:rsidR="006C0011" w:rsidRPr="00FB3E0E">
        <w:rPr>
          <w:rFonts w:ascii="Times New Roman" w:hAnsi="Times New Roman"/>
          <w:sz w:val="24"/>
          <w:szCs w:val="24"/>
        </w:rPr>
        <w:t xml:space="preserve">. </w:t>
      </w:r>
    </w:p>
    <w:p w:rsidR="002E5000" w:rsidRPr="00FB3E0E" w:rsidRDefault="00E14CAC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 изказвания има ли? Няма. </w:t>
      </w:r>
      <w:r w:rsidR="00EE2617" w:rsidRPr="00FB3E0E">
        <w:rPr>
          <w:rFonts w:ascii="Times New Roman" w:hAnsi="Times New Roman"/>
          <w:sz w:val="24"/>
          <w:szCs w:val="24"/>
        </w:rPr>
        <w:t xml:space="preserve">Подлагам на гласуване </w:t>
      </w:r>
      <w:r w:rsidR="00DA279B" w:rsidRPr="00FB3E0E">
        <w:rPr>
          <w:rFonts w:ascii="Times New Roman" w:hAnsi="Times New Roman"/>
          <w:sz w:val="24"/>
          <w:szCs w:val="24"/>
        </w:rPr>
        <w:t>първият проект на Димитър Събев.</w:t>
      </w: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="00792AFB" w:rsidRPr="00FB3E0E">
        <w:rPr>
          <w:rFonts w:ascii="Times New Roman" w:hAnsi="Times New Roman"/>
          <w:sz w:val="24"/>
          <w:szCs w:val="24"/>
        </w:rPr>
        <w:t>0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Лора Каламерова, Мима Атанасова, Милко Димитров,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="00EE2617" w:rsidRPr="00FB3E0E">
        <w:rPr>
          <w:rFonts w:ascii="Times New Roman" w:hAnsi="Times New Roman"/>
          <w:sz w:val="24"/>
          <w:szCs w:val="24"/>
        </w:rPr>
        <w:t>Яна Първанова</w:t>
      </w:r>
      <w:r w:rsidR="00792AFB" w:rsidRPr="00FB3E0E">
        <w:rPr>
          <w:rFonts w:ascii="Times New Roman" w:hAnsi="Times New Roman"/>
          <w:sz w:val="24"/>
          <w:szCs w:val="24"/>
        </w:rPr>
        <w:t>, Биляна Кавалджиева-Димитрова</w:t>
      </w: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000" w:rsidRPr="00FB3E0E" w:rsidRDefault="002E5000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6</w:t>
      </w:r>
      <w:r w:rsidR="00F127D6" w:rsidRPr="00FB3E0E">
        <w:rPr>
          <w:rFonts w:ascii="Times New Roman" w:hAnsi="Times New Roman"/>
          <w:sz w:val="24"/>
          <w:szCs w:val="24"/>
        </w:rPr>
        <w:t>4</w:t>
      </w:r>
      <w:r w:rsidRPr="00FB3E0E">
        <w:rPr>
          <w:rFonts w:ascii="Times New Roman" w:hAnsi="Times New Roman"/>
          <w:sz w:val="24"/>
          <w:szCs w:val="24"/>
        </w:rPr>
        <w:t>-НС от днешна дата.</w:t>
      </w:r>
    </w:p>
    <w:p w:rsidR="00605D4A" w:rsidRPr="00FB3E0E" w:rsidRDefault="00605D4A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Мима Атанасова.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Димитър Събев излиза от залата в 16.52ч.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МИМА АТАНАСОВА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ОТНОСНО: Промени в състави на СИК на ПП „Движение за права и свободи“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Постъпили са искания от Юсеин Хасан Ахмед - упълномощен представител на ПП „ДПС“ –  заведени под № 120 от 01.07.2021г.  във входящия регистър на РИК - Ямбол, с които се иска промени в състави на СИК на територията на община Ямбол и на Община Тунджа. Към исканията са приложени 10 бр. удостоверения на лицата, чиято смяна се иска.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На основание чл. 72, ал. 1, т. 4 и т.5 от Изборния кодекс и  </w:t>
      </w:r>
      <w:r w:rsidRPr="00FB3E0E">
        <w:rPr>
          <w:rStyle w:val="a6"/>
          <w:color w:val="auto"/>
        </w:rPr>
        <w:t>Решение № 124/26.05.2021г. на ЦИК</w:t>
      </w:r>
      <w:r w:rsidRPr="00FB3E0E">
        <w:t>, Районна избирателна комисия в Тридесет и първи изборен район – Ямболски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</w:pPr>
      <w:r w:rsidRPr="00FB3E0E">
        <w:t> 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center"/>
      </w:pPr>
      <w:r w:rsidRPr="00FB3E0E">
        <w:rPr>
          <w:rStyle w:val="a7"/>
        </w:rPr>
        <w:t>Р Е Ш И: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lastRenderedPageBreak/>
        <w:t> 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t>1.ОСВОБОЖДАВА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№312600005 – Мариана Драгомирова </w:t>
      </w:r>
      <w:proofErr w:type="spellStart"/>
      <w:r w:rsidRPr="00FB3E0E">
        <w:t>Драголова</w:t>
      </w:r>
      <w:proofErr w:type="spellEnd"/>
      <w:r w:rsidRPr="00FB3E0E">
        <w:t xml:space="preserve"> - член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№3126000101 – Добринка Атанасова Балканска - член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№312600002 – Ирина Петкова Трифонова - председател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№312600050 – Димитър Ангелов Димитров - член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№312600058 – Христина Димова Георгиева - </w:t>
      </w:r>
      <w:proofErr w:type="spellStart"/>
      <w:r w:rsidRPr="00FB3E0E">
        <w:t>зам.председател</w:t>
      </w:r>
      <w:proofErr w:type="spellEnd"/>
      <w:r w:rsidRPr="00FB3E0E">
        <w:t xml:space="preserve">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№312600071 – Катя Станева Чалъкова - секретар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№312500034 - Кирчо Костов Ганчев - член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№312500018 - Мария Георгиева Кирова - член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№312500030 - Динко Колева </w:t>
      </w:r>
      <w:proofErr w:type="spellStart"/>
      <w:r w:rsidRPr="00FB3E0E">
        <w:t>Колева</w:t>
      </w:r>
      <w:proofErr w:type="spellEnd"/>
      <w:r w:rsidRPr="00FB3E0E">
        <w:t xml:space="preserve"> - член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№312500035- Иван Атанасов Иванов  - </w:t>
      </w:r>
      <w:proofErr w:type="spellStart"/>
      <w:r w:rsidRPr="00FB3E0E">
        <w:t>зам.председател</w:t>
      </w:r>
      <w:proofErr w:type="spellEnd"/>
      <w:r w:rsidRPr="00FB3E0E">
        <w:t xml:space="preserve"> и анулира издаденото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rPr>
          <w:rStyle w:val="a7"/>
        </w:rPr>
        <w:t>2.НАЗНАЧАВА :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№312600005  – Добринка Атанасова Балканска - член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№3126000101 –Мария Христова Георгиева - член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№312600002 –Таня Маринова Петкова - председател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№312600050 –Данаил Динков Иванов - член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№312600058 –Магдалена Яворова Атанасова - </w:t>
      </w:r>
      <w:proofErr w:type="spellStart"/>
      <w:r w:rsidRPr="00FB3E0E">
        <w:t>зам.председател</w:t>
      </w:r>
      <w:proofErr w:type="spellEnd"/>
      <w:r w:rsidRPr="00FB3E0E">
        <w:t xml:space="preserve">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№312600071 –Анна Енева Иванова - секретар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№312500034- Йордан Йорданов </w:t>
      </w:r>
      <w:proofErr w:type="spellStart"/>
      <w:r w:rsidRPr="00FB3E0E">
        <w:t>Йорданов</w:t>
      </w:r>
      <w:proofErr w:type="spellEnd"/>
      <w:r w:rsidRPr="00FB3E0E">
        <w:t xml:space="preserve"> - член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№312500018- Станимира Динева Даскалова - член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№312500030- Йордан Димитров Йорданов - член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№312500035- Георги Пенев Киров - </w:t>
      </w:r>
      <w:proofErr w:type="spellStart"/>
      <w:r w:rsidRPr="00FB3E0E">
        <w:t>зам.председател</w:t>
      </w:r>
      <w:proofErr w:type="spellEnd"/>
      <w:r w:rsidRPr="00FB3E0E">
        <w:t xml:space="preserve"> и издава удостоверение;</w:t>
      </w:r>
    </w:p>
    <w:p w:rsidR="00605D4A" w:rsidRPr="00FB3E0E" w:rsidRDefault="00605D4A" w:rsidP="00605D4A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lastRenderedPageBreak/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11 членове – Ани Канева, Яна Първанова, Лора Каламерова, Мима Атанасова, Милко Димитров, Биляна Кавалджиева-Димитрова, Силвия Атанасова, Емилия Марчева,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Димитър Събев е извън залата.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65-НС от днешна дата.</w:t>
      </w:r>
    </w:p>
    <w:p w:rsidR="00DA279B" w:rsidRPr="00FB3E0E" w:rsidRDefault="00DA279B" w:rsidP="002E5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Мима Атанасова.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МИМА АТАНАСОВА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 118, ал.1 от ИК от Юсеин Хасан Ахмед – упълномощен представител на  ПП „Движение за права и свободи“ заведено под № 2 от 30.06.2021 г. във входящия регистър на застъпниците на РИК Ямбол, в което е обективирано искане за регистрация на  72 (седемдесет и двама) застъпници.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39-НС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пълномощно и 72 (седемдесет и два) броя  декларации – Приложение № 41-НС на всяко от заявените като застъпници лица.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68 (шестдесет и осем) застъпници.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165–НС/31.05.2021г.на ЦИК,  РИК в Тридесет и първи изборен район – Ямболски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1.Регистрира  68 (шестдесет и осем) застъпници на  кандидатската листа на  ПП „Движение за права и свободи“ в Тридесет и първи изборен район - Ямболски за произвеждане на изборите за народни представители на 11 юли 2021 година, както следва: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520"/>
      </w:tblGrid>
      <w:tr w:rsidR="00FB3E0E" w:rsidRPr="00FB3E0E" w:rsidTr="007B2EE1">
        <w:trPr>
          <w:trHeight w:val="3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Тонев Тодоров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Юлиянов Александров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Георгиева Вълчева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Кръстева Халачева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Кремена Стоянова Иванова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Симеон Йорданов Симеонов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Михайлов Стоянов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Станкев Илиев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Галя Янкова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Жангърова</w:t>
            </w:r>
            <w:proofErr w:type="spellEnd"/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Наско Иванов Атанасов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Борисов Радулов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Пенчев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Тихин</w:t>
            </w:r>
            <w:proofErr w:type="spellEnd"/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Николова Йорданова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 Йорданов Илиев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Веска Георгиева Стоянова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Стефанов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Енев Динев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Атанасов Йовчев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Османов Юсеинов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Асан Асанов Юсеинов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Ибрям Хасанов Мехмедов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Неджибе Ибрямова Мустафова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 Мехмед Сали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Минка Стоянова Иванова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Алексиев Александров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Сашев Иванов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Рашкова Христова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Николина Димитрова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Александров Йорданов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Димитрова Янкова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Радослав Алексиев Александров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Райко Симеонов Иванов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Горан Йонков Димитров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Анче Стоянова Колева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Исмаил Рамаданов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Кемалов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Руслан Ангелов Златаров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Гюлюмсер Юсеинова Якубова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Ненов Николов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Асан Ибриям Мустафа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Ерол Велиев Айвазов </w:t>
            </w:r>
          </w:p>
        </w:tc>
      </w:tr>
      <w:tr w:rsidR="00FB3E0E" w:rsidRPr="00FB3E0E" w:rsidTr="007B2EE1">
        <w:trPr>
          <w:trHeight w:val="2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Джелял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Юсеинов Алиев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 Миленов Милев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Альоша Стоянов Христов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Исамеси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Юсеинов Мустафов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Ахмедов Юсеинов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Юсеин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Азисов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Якубов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Мехмед Исмаилов Рамаданов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Ахмедов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Ахмедов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Смаил Орхан Смаил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Тайфун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Орханов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Смаилов</w:t>
            </w:r>
            <w:proofErr w:type="spellEnd"/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Сали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Зюкрюев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Салиев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Сюлейман Исмаилов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Исмаилов</w:t>
            </w:r>
            <w:proofErr w:type="spellEnd"/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Ерол Али Кадир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Мехмед Бекиров Мехмедов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 Мустафов Салиев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Сюлейман Мехмедов Османов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Исус Минчев Казаков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 Милчев Атанасов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Митков Гочев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Динков Ангелов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Вельо Господинов Стоянов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Бекир Мехмедов Бекиров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Джелял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Алиев Ибрямов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Юсеин Салимов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Амедов</w:t>
            </w:r>
            <w:proofErr w:type="spellEnd"/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Светомира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 Христова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Руска Димитрова Христова </w:t>
            </w:r>
          </w:p>
        </w:tc>
      </w:tr>
      <w:tr w:rsidR="00FB3E0E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Алексиев Симеонов</w:t>
            </w:r>
          </w:p>
        </w:tc>
      </w:tr>
      <w:tr w:rsidR="00605D4A" w:rsidRPr="00FB3E0E" w:rsidTr="007B2EE1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4A" w:rsidRPr="00FB3E0E" w:rsidRDefault="00605D4A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 Вели Мехмед</w:t>
            </w:r>
          </w:p>
        </w:tc>
      </w:tr>
    </w:tbl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3.Отказва да назначи за застъпник Йовка Вълкова Андонова, с ЕГН..........., Йордан Йорданов </w:t>
      </w:r>
      <w:proofErr w:type="spellStart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, с ЕГН..................., Георги Пенев Киров, с ЕГН........... тъй като лицата участват при произвеждане на изборите за народни представители на 11 юли 2021г. в друго качество, както и да назначи за застъпник Атанаска Димитрова Зарева заради некоректно подадени от лицето данни.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4.Решението да се публикува в публичния регистър на застъпници за избори за народни представители на 11 юли 2021 г.</w:t>
      </w:r>
    </w:p>
    <w:p w:rsidR="00605D4A" w:rsidRPr="00FB3E0E" w:rsidRDefault="00605D4A" w:rsidP="00605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Димитър Събев влиза в залата в 16.56ч.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12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66-НС от днешна дата.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Яна Първанова.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ЯНА ПЪРВАНОВА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C52E7B" w:rsidRPr="00FB3E0E" w:rsidRDefault="00C52E7B" w:rsidP="00C52E7B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lastRenderedPageBreak/>
        <w:t>ОТНОСНО: Освобождаване член на ПСИК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C52E7B" w:rsidRPr="00FB3E0E" w:rsidRDefault="00C52E7B" w:rsidP="00C52E7B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Постъпила е молба от Ана Добрева Димова, заведена под № 130 от 02.07.2021 г. във входящия регистър на РИК - Ямбол, с която  иска да бъде освободена от длъжността „член“ на ПСИК № 312500054. Към молбата е приложено издаденото й удостоверение.</w:t>
      </w:r>
    </w:p>
    <w:p w:rsidR="00C52E7B" w:rsidRPr="00FB3E0E" w:rsidRDefault="00C52E7B" w:rsidP="00C52E7B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На основание чл. 72, ал. 1, т. 4 и т.5 от Изборния кодекс и  </w:t>
      </w:r>
      <w:r w:rsidRPr="00FB3E0E">
        <w:rPr>
          <w:rStyle w:val="a6"/>
          <w:color w:val="auto"/>
        </w:rPr>
        <w:t>Решение № 124/26.05.2021г. на ЦИК</w:t>
      </w:r>
      <w:r w:rsidRPr="00FB3E0E">
        <w:t>, Районна избирателна комисия в Тридесет и първи изборен район – Ямболски</w:t>
      </w:r>
    </w:p>
    <w:p w:rsidR="00C52E7B" w:rsidRPr="00FB3E0E" w:rsidRDefault="00C52E7B" w:rsidP="00C52E7B">
      <w:pPr>
        <w:pStyle w:val="a5"/>
        <w:shd w:val="clear" w:color="auto" w:fill="FFFFFF"/>
        <w:spacing w:before="0" w:beforeAutospacing="0" w:after="150" w:afterAutospacing="0"/>
      </w:pPr>
      <w:r w:rsidRPr="00FB3E0E">
        <w:t> </w:t>
      </w:r>
    </w:p>
    <w:p w:rsidR="00C52E7B" w:rsidRPr="00FB3E0E" w:rsidRDefault="00C52E7B" w:rsidP="00C52E7B">
      <w:pPr>
        <w:pStyle w:val="a5"/>
        <w:shd w:val="clear" w:color="auto" w:fill="FFFFFF"/>
        <w:spacing w:before="0" w:beforeAutospacing="0" w:after="150" w:afterAutospacing="0"/>
        <w:jc w:val="center"/>
      </w:pPr>
      <w:r w:rsidRPr="00FB3E0E">
        <w:rPr>
          <w:rStyle w:val="a7"/>
        </w:rPr>
        <w:t>Р Е Ш И:</w:t>
      </w:r>
    </w:p>
    <w:p w:rsidR="00C52E7B" w:rsidRPr="00FB3E0E" w:rsidRDefault="00C52E7B" w:rsidP="00C52E7B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t> </w:t>
      </w:r>
    </w:p>
    <w:p w:rsidR="00C52E7B" w:rsidRPr="00FB3E0E" w:rsidRDefault="00C52E7B" w:rsidP="00C52E7B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rPr>
          <w:rStyle w:val="a7"/>
        </w:rPr>
        <w:t xml:space="preserve">ОСВОБОЖДАВА </w:t>
      </w:r>
      <w:r w:rsidRPr="00FB3E0E">
        <w:t>в ПСИК №312500054 – Ана Добрева Димова  - член и анулира издаденото удостоверение.</w:t>
      </w:r>
    </w:p>
    <w:p w:rsidR="00C52E7B" w:rsidRPr="00FB3E0E" w:rsidRDefault="00C52E7B" w:rsidP="00C52E7B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C52E7B" w:rsidRPr="00FB3E0E" w:rsidRDefault="00C52E7B" w:rsidP="00C52E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52E7B" w:rsidRPr="00FB3E0E" w:rsidRDefault="00C52E7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67-НС от днешна дата.</w:t>
      </w:r>
    </w:p>
    <w:p w:rsidR="003A6A58" w:rsidRPr="00FB3E0E" w:rsidRDefault="003A6A58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Силвия Атанасова.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СИЛВИЯ АТАНАСОВА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tbl>
      <w:tblPr>
        <w:tblW w:w="5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129"/>
      </w:tblGrid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Димитрова Петрова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Маркова Йорданова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Желязкова Дичева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Павлов Ганчев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Ружена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Пенкова Йорданова</w:t>
            </w:r>
          </w:p>
        </w:tc>
      </w:tr>
      <w:tr w:rsidR="00FB3E0E" w:rsidRPr="00FB3E0E" w:rsidTr="007B2EE1">
        <w:trPr>
          <w:trHeight w:val="4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Цветомира Валентинова Димитрова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Йовчева Танева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Славов Янев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Боряна Василева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Карабелова</w:t>
            </w:r>
            <w:proofErr w:type="spellEnd"/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Димитрова Челебиева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99</w:t>
            </w: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 Карастоянов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 w:rsidRPr="00FB3E0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Димитров Митев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Петков Раев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Георгиева Желева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Симона Рускова Бонева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Генчева Ламбова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Цильо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Вангелов Лазаров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Рускова Бонева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Неделчо Иванов Динев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Генчева Ламбова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Ламбо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Бонков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Пенев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Христиана Генчева Ламбова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Василева Ангелова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Атанасов Димитров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Петкова Райчева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Драгана Колева Христова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Ангелова Георгиева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Стоянова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Стоянова Добрева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Стефанова Петрова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Василева</w:t>
            </w:r>
          </w:p>
        </w:tc>
      </w:tr>
      <w:tr w:rsidR="00FB3E0E" w:rsidRPr="00FB3E0E" w:rsidTr="007B2EE1">
        <w:trPr>
          <w:trHeight w:val="3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Стоянова Вълкова-Танева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Недялко Христов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Джелебов</w:t>
            </w:r>
            <w:proofErr w:type="spellEnd"/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Илиева Попова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Тодорова Пенева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Динева Ковачева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Николова Чернева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Тончев Йорданов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Тодорова Христова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Женя Вълчева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Дералиева</w:t>
            </w:r>
            <w:proofErr w:type="spellEnd"/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Петрова Пачева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130.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Веса Драгиева Георгиева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Стоева Георгиева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Панев Димитров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Димитров Димитров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Петков Киров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135.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Желка Йорданова Димитрова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Михова Тодорова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Пенкова Йорданова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Силвена Георгиева Янакиева</w:t>
            </w:r>
          </w:p>
        </w:tc>
      </w:tr>
      <w:tr w:rsidR="00FB3E0E" w:rsidRPr="00FB3E0E" w:rsidTr="007B2EE1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Юлиан Александров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Александров</w:t>
            </w:r>
            <w:proofErr w:type="spellEnd"/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Стайкова Йорданова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Петкова Бакърджиева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Димитрова Маринова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Иванов Сидеров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Михайлова Костова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Велина Стаматова Димитрова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Василева Иванова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</w:t>
            </w:r>
            <w:proofErr w:type="spellEnd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Вълчев Янев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Георгиева Драгнева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Ангелова Кирова</w:t>
            </w:r>
          </w:p>
        </w:tc>
      </w:tr>
      <w:tr w:rsidR="00FB3E0E" w:rsidRPr="00FB3E0E" w:rsidTr="007B2EE1">
        <w:trPr>
          <w:trHeight w:val="3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Начкова Начева-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Кондера</w:t>
            </w:r>
            <w:proofErr w:type="spellEnd"/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Стойчева Младенова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Господинова Дякова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154.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Желязка Иванова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155.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Янаки Динев Янакиев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156.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Кирилова Георгиева</w:t>
            </w:r>
          </w:p>
        </w:tc>
      </w:tr>
      <w:tr w:rsidR="00FB3E0E" w:rsidRPr="00FB3E0E" w:rsidTr="007B2EE1">
        <w:trPr>
          <w:trHeight w:val="3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157.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Гена Илиева Кючукова-Тодорова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158.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Божидар Ефтим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Важаров</w:t>
            </w:r>
            <w:proofErr w:type="spellEnd"/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159.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Минов Добрев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Димитрова Иванова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161.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Христова </w:t>
            </w:r>
            <w:proofErr w:type="spellStart"/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Тагарева</w:t>
            </w:r>
            <w:proofErr w:type="spellEnd"/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162.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Шиков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163.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Енчев Симеонов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164.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Нейкова Андреева</w:t>
            </w:r>
          </w:p>
        </w:tc>
      </w:tr>
      <w:tr w:rsidR="00FB3E0E" w:rsidRPr="00FB3E0E" w:rsidTr="007B2EE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070" w:rsidRPr="00FB3E0E" w:rsidRDefault="00337070" w:rsidP="007B2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165.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070" w:rsidRPr="00FB3E0E" w:rsidRDefault="00337070" w:rsidP="007B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3E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Добрева Димова</w:t>
            </w:r>
          </w:p>
        </w:tc>
      </w:tr>
    </w:tbl>
    <w:p w:rsidR="00337070" w:rsidRPr="00FB3E0E" w:rsidRDefault="00337070" w:rsidP="00337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7070" w:rsidRPr="00FB3E0E" w:rsidRDefault="00337070" w:rsidP="00337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337070" w:rsidRPr="00FB3E0E" w:rsidRDefault="00337070" w:rsidP="00337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7070" w:rsidRPr="00FB3E0E" w:rsidRDefault="00337070" w:rsidP="00337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3.Решението да се публикува в публичния регистър на застъпници за избори за народни представители на 11 юли 2021 г.</w:t>
      </w:r>
    </w:p>
    <w:p w:rsidR="00337070" w:rsidRPr="00FB3E0E" w:rsidRDefault="00337070" w:rsidP="00337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337070" w:rsidRPr="00FB3E0E" w:rsidRDefault="00337070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68-НС от днешна дата.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Емилия Марчева.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ЕМИЛИЯ МАРЧЕВА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ОТНОСНО: Промени в състави на СИК на Коалиция ГЕРБ - СДС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Постъпило е заявление от Златинка Георгиева </w:t>
      </w:r>
      <w:proofErr w:type="spellStart"/>
      <w:r w:rsidRPr="00FB3E0E">
        <w:t>Джукелова</w:t>
      </w:r>
      <w:proofErr w:type="spellEnd"/>
      <w:r w:rsidRPr="00FB3E0E">
        <w:t xml:space="preserve"> - </w:t>
      </w:r>
      <w:proofErr w:type="spellStart"/>
      <w:r w:rsidRPr="00FB3E0E">
        <w:t>преупълномощен</w:t>
      </w:r>
      <w:proofErr w:type="spellEnd"/>
      <w:r w:rsidRPr="00FB3E0E">
        <w:t xml:space="preserve"> представител на Коалиция ГЕРБ - СДС –  заведено под № 101 от 29.06.2021г. във входящия регистър на РИК - Ямбол, с което се иска промени в състави на СИК на територията на община Ямбол и община Болярово. Към заявлението са приложени 9 бр. удостоверения на лицата, чиято смяна се иска.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На основание чл. 72, ал. 1, т. 4 и т.5 от Изборния кодекс и  </w:t>
      </w:r>
      <w:r w:rsidRPr="00FB3E0E">
        <w:rPr>
          <w:rStyle w:val="a6"/>
          <w:color w:val="auto"/>
        </w:rPr>
        <w:t>Решение № 124/26.05.2021г. на ЦИК</w:t>
      </w:r>
      <w:r w:rsidRPr="00FB3E0E">
        <w:t>, Районна избирателна комисия в Тридесет и първи изборен район – Ямболски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</w:pPr>
      <w:r w:rsidRPr="00FB3E0E">
        <w:t> 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center"/>
      </w:pPr>
      <w:r w:rsidRPr="00FB3E0E">
        <w:rPr>
          <w:rStyle w:val="a7"/>
        </w:rPr>
        <w:t>Р Е Ш И: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t> 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t>1.ОСВОБОЖДАВА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№312600073 – Цветелина Христова Йотова - член и анулира издаденото удостоверение;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№312500014  – Стефан Колев </w:t>
      </w:r>
      <w:proofErr w:type="spellStart"/>
      <w:r w:rsidRPr="00FB3E0E">
        <w:t>Колев</w:t>
      </w:r>
      <w:proofErr w:type="spellEnd"/>
      <w:r w:rsidRPr="00FB3E0E">
        <w:t xml:space="preserve"> – член и анулира издаденото удостоверение;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№312500032 – Злата Господинова Андреева – член и анулира издаденото удостоверение;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№312500014 – Илиана Данева Райкова – член и анулира издаденото удостоверение;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№312500043 – Красимира Христова Великова  - секретар и анулира издаденото удостоверение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№312500043 – Иванка Георгиева Панева – член и анулира издаденото удостоверение 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№312500044 – Нанка Иванова Тодорова – председател и анулира издаденото удостоверение 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FB3E0E">
        <w:t xml:space="preserve">в СИК №312500044 – Миглена Дойчева </w:t>
      </w:r>
      <w:proofErr w:type="spellStart"/>
      <w:r w:rsidRPr="00FB3E0E">
        <w:t>Дойчева</w:t>
      </w:r>
      <w:proofErr w:type="spellEnd"/>
      <w:r w:rsidRPr="00FB3E0E">
        <w:t xml:space="preserve"> - член и анулира издаденото удостоверение  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№31250008 – Елена Красимирова </w:t>
      </w:r>
      <w:proofErr w:type="spellStart"/>
      <w:r w:rsidRPr="00FB3E0E">
        <w:t>Гарелова</w:t>
      </w:r>
      <w:proofErr w:type="spellEnd"/>
      <w:r w:rsidRPr="00FB3E0E">
        <w:t xml:space="preserve"> – член и анулира издаденото удостоверение 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rPr>
          <w:rStyle w:val="a7"/>
        </w:rPr>
        <w:t>2.НАЗНАЧАВА :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№312600073 – Мирела Росенова Димова – Желязкова – член и издава удостоверение;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№312500014  – Стефан Илиев Митев  – член и издава удостоверение;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№312500032 – Деша Йорданова Маркова – член и издава удостоверение;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FB3E0E">
        <w:t xml:space="preserve">в СИК №312500014  -  Валентина Димитрова Митева – член и издава удостоверение 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№312500043 – Иванка Георгиева Панева – член и издава удостоверение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FB3E0E">
        <w:t xml:space="preserve">в СИК №312500043 – Миглена Дойчева </w:t>
      </w:r>
      <w:proofErr w:type="spellStart"/>
      <w:r w:rsidRPr="00FB3E0E">
        <w:t>Дойчева</w:t>
      </w:r>
      <w:proofErr w:type="spellEnd"/>
      <w:r w:rsidRPr="00FB3E0E">
        <w:t xml:space="preserve">  – председател и издава удостоверение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№312500044 – Красимира Христова Великова – член и издава удостоверение 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№312500044 – Нанка Иванова Тодорова – зам. председател и издава удостоверение</w:t>
      </w:r>
      <w:r w:rsidRPr="00FB3E0E">
        <w:rPr>
          <w:lang w:val="en-US"/>
        </w:rPr>
        <w:t>;</w:t>
      </w:r>
    </w:p>
    <w:p w:rsidR="00BC71A0" w:rsidRPr="00FB3E0E" w:rsidRDefault="00BC71A0" w:rsidP="00BC71A0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№31250008 – Наталия Димчева Панайотова – член и анулира издаденото удостоверение </w:t>
      </w:r>
    </w:p>
    <w:p w:rsidR="00BC71A0" w:rsidRPr="00FB3E0E" w:rsidRDefault="00BC71A0" w:rsidP="00BC7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C71A0" w:rsidRPr="00FB3E0E" w:rsidRDefault="00BC71A0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69-НС от днешна дата.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Силвия Атанасова.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СИЛВИЯ АТАНАСОВА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ОТНОСНО: Промени в състави на СИК на Коалиция ГЕРБ - СДС на територията на общините Ямбол, Елхово и Тунджа в Тридесет и първи изборен район-Ямболски, при произвеждане на изборите за народни представители на 11 юли 2021 г.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Постъпило е заявление от Златинка Георгиева </w:t>
      </w:r>
      <w:proofErr w:type="spellStart"/>
      <w:r w:rsidRPr="00FB3E0E">
        <w:t>Джукелова</w:t>
      </w:r>
      <w:proofErr w:type="spellEnd"/>
      <w:r w:rsidRPr="00FB3E0E">
        <w:t xml:space="preserve"> - </w:t>
      </w:r>
      <w:proofErr w:type="spellStart"/>
      <w:r w:rsidRPr="00FB3E0E">
        <w:t>преупълномощен</w:t>
      </w:r>
      <w:proofErr w:type="spellEnd"/>
      <w:r w:rsidRPr="00FB3E0E">
        <w:t xml:space="preserve"> представител на Коалиция ГЕРБ - СДС –  заведено под № 131 от 02.07.2021г. във входящия регистър на РИК - Ямбол, с което се иска промени в състави на СИК на територията на общините Ямбол, Елхово и Тунджа. Към заявлението са приложени 6 бр. удостоверения на лицата, чиято смяна се иска.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На основание чл. 72, ал. 1, т. 4 и т.5 от Изборния кодекс и  </w:t>
      </w:r>
      <w:r w:rsidRPr="00FB3E0E">
        <w:rPr>
          <w:rStyle w:val="a6"/>
          <w:color w:val="auto"/>
        </w:rPr>
        <w:t>Решение № 124/26.05.2021г. на ЦИК</w:t>
      </w:r>
      <w:r w:rsidRPr="00FB3E0E">
        <w:t>, Районна избирателна комисия в Тридесет и първи изборен район – Ямболски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</w:pPr>
      <w:r w:rsidRPr="00FB3E0E">
        <w:t> 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center"/>
      </w:pPr>
      <w:r w:rsidRPr="00FB3E0E">
        <w:rPr>
          <w:rStyle w:val="a7"/>
        </w:rPr>
        <w:t>Р Е Ш И: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lastRenderedPageBreak/>
        <w:t> 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t>1.ОСВОБОЖДАВА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№312600020 – Петър Любомиров </w:t>
      </w:r>
      <w:proofErr w:type="spellStart"/>
      <w:r w:rsidRPr="00FB3E0E">
        <w:t>Дивизиев</w:t>
      </w:r>
      <w:proofErr w:type="spellEnd"/>
      <w:r w:rsidRPr="00FB3E0E">
        <w:t xml:space="preserve">  - член и анулира издаденото удостоверение;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№310700025  – Янко Стоилов Калайджиев – член и анулира издаденото удостоверение;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№312500036 – Енчо Георгиев Йоргов – секретар и анулира издаденото удостоверение;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№312500036 – Ваня Монева </w:t>
      </w:r>
      <w:proofErr w:type="spellStart"/>
      <w:r w:rsidRPr="00FB3E0E">
        <w:t>Гърбачева</w:t>
      </w:r>
      <w:proofErr w:type="spellEnd"/>
      <w:r w:rsidRPr="00FB3E0E">
        <w:t xml:space="preserve"> – член и анулира издаденото удостоверение;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№312500037 – Марияна Петрова Георгиева  - председател и анулира издаденото удостоверение</w:t>
      </w:r>
      <w:r w:rsidRPr="00FB3E0E">
        <w:rPr>
          <w:lang w:val="en-US"/>
        </w:rPr>
        <w:t>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№312500037 – Дойка Янкова Димова   – член и анулира издаденото удостоверение </w:t>
      </w:r>
      <w:r w:rsidRPr="00FB3E0E">
        <w:rPr>
          <w:lang w:val="en-US"/>
        </w:rPr>
        <w:t>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rPr>
          <w:rStyle w:val="a7"/>
        </w:rPr>
        <w:t>2.НАЗНАЧАВА :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№312600020 – Анна Валентинова Петрова  - член и издава удостоверение;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№310700025  – Ирина Йорданова Илиева – член и издава удостоверение;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№312500036 – Радостина Стоянова Гочева – секретар и издава удостоверение;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СИК №312500036 – Дойка Янкова Димова– член и издава удостоверение;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№312500037 – Ваня Монева </w:t>
      </w:r>
      <w:proofErr w:type="spellStart"/>
      <w:r w:rsidRPr="00FB3E0E">
        <w:t>Гърбачева</w:t>
      </w:r>
      <w:proofErr w:type="spellEnd"/>
      <w:r w:rsidRPr="00FB3E0E">
        <w:t xml:space="preserve">  - председател и издава удостоверение</w:t>
      </w:r>
      <w:r w:rsidRPr="00FB3E0E">
        <w:rPr>
          <w:lang w:val="en-US"/>
        </w:rPr>
        <w:t>;</w:t>
      </w:r>
    </w:p>
    <w:p w:rsidR="006208C6" w:rsidRPr="00FB3E0E" w:rsidRDefault="006208C6" w:rsidP="006208C6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№312500037 – Марияна Петрова Георгиева – член и издава удостоверение </w:t>
      </w:r>
      <w:r w:rsidRPr="00FB3E0E">
        <w:rPr>
          <w:lang w:val="en-US"/>
        </w:rPr>
        <w:t>;</w:t>
      </w:r>
    </w:p>
    <w:p w:rsidR="006208C6" w:rsidRPr="00FB3E0E" w:rsidRDefault="006208C6" w:rsidP="006208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70-НС от днешна дата.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Яна Първанова.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ЯНА ПЪРВАНОВА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ОТНОСНО: Промени в състави на СИК на Коалиция „ДЕМОКРАТИЧНА БЪЛГАРИЯ - ОБЕДИНЕНИЕ“ 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Постъпило е заявление от Стоян Йорданов Стоянов - упълномощен представител на Коалиция „Демократична България- Обединение“  –  заведено под № 137 от 02.07.2021г. във входящия </w:t>
      </w:r>
      <w:r w:rsidRPr="00FB3E0E">
        <w:lastRenderedPageBreak/>
        <w:t xml:space="preserve">регистър на РИК - Ямбол, с което се иска промени в състави на СИК и ПСИК на територията на община Тунджа. 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На основание чл. 72, ал. 1, т. 4 и т.5 от Изборния кодекс и  </w:t>
      </w:r>
      <w:r w:rsidRPr="00FB3E0E">
        <w:rPr>
          <w:rStyle w:val="a6"/>
          <w:color w:val="auto"/>
        </w:rPr>
        <w:t>Решение № 124/26.05.2021г. на ЦИК</w:t>
      </w:r>
      <w:r w:rsidRPr="00FB3E0E">
        <w:t>, Районна избирателна комисия в Тридесет и първи изборен район – Ямболски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center"/>
      </w:pPr>
      <w:r w:rsidRPr="00FB3E0E">
        <w:rPr>
          <w:rStyle w:val="a7"/>
        </w:rPr>
        <w:t>Р Е Ш И: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t> 1.ОСВОБОЖДАВА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в ПСИК №312500050 – Янка Иванова Георгиева  с ЕГН:................ - член и анулира издаденото удостоверение;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</w:rPr>
      </w:pP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rPr>
          <w:rStyle w:val="a7"/>
        </w:rPr>
        <w:t>2.НАЗНАЧАВА :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ПСИК №312500050 – </w:t>
      </w:r>
      <w:proofErr w:type="spellStart"/>
      <w:r w:rsidRPr="00FB3E0E">
        <w:t>Любослава</w:t>
      </w:r>
      <w:proofErr w:type="spellEnd"/>
      <w:r w:rsidRPr="00FB3E0E">
        <w:t xml:space="preserve"> </w:t>
      </w:r>
      <w:proofErr w:type="spellStart"/>
      <w:r w:rsidRPr="00FB3E0E">
        <w:t>Веселова</w:t>
      </w:r>
      <w:proofErr w:type="spellEnd"/>
      <w:r w:rsidRPr="00FB3E0E">
        <w:t xml:space="preserve"> </w:t>
      </w:r>
      <w:proofErr w:type="spellStart"/>
      <w:r w:rsidRPr="00FB3E0E">
        <w:t>Гьорина</w:t>
      </w:r>
      <w:proofErr w:type="spellEnd"/>
      <w:r w:rsidRPr="00FB3E0E">
        <w:t xml:space="preserve"> с ЕГН:.................. – член и издава удостоверение;</w:t>
      </w:r>
    </w:p>
    <w:p w:rsidR="00E93A98" w:rsidRPr="00FB3E0E" w:rsidRDefault="00E93A98" w:rsidP="00E93A98">
      <w:pPr>
        <w:pStyle w:val="a5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FB3E0E">
        <w:t>в ПСИК №312500054  – Лиляна Жекова Георгиева  с ЕГН: ........................ – член и издава удостоверение;</w:t>
      </w:r>
    </w:p>
    <w:p w:rsidR="00E93A98" w:rsidRPr="00FB3E0E" w:rsidRDefault="00E93A98" w:rsidP="00E93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71-НС от днешна дата.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</w:t>
      </w:r>
      <w:r w:rsidR="00043213" w:rsidRPr="00FB3E0E">
        <w:rPr>
          <w:rFonts w:ascii="Times New Roman" w:hAnsi="Times New Roman"/>
          <w:sz w:val="24"/>
          <w:szCs w:val="24"/>
        </w:rPr>
        <w:t>Лора Каламерова</w:t>
      </w:r>
      <w:r w:rsidRPr="00FB3E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DA279B" w:rsidRPr="00FB3E0E" w:rsidRDefault="00043213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</w:t>
      </w:r>
      <w:r w:rsidR="00DA279B" w:rsidRPr="00FB3E0E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предлагам ви следния проект за решение:</w:t>
      </w:r>
    </w:p>
    <w:p w:rsidR="003722E7" w:rsidRPr="00FB3E0E" w:rsidRDefault="003722E7" w:rsidP="0037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„Гражданска платформа Българско лято“ в Тридесет и първи изборен район - Ямболски за произвеждане на изборите за народни представители на 11 юли 2021 година.</w:t>
      </w:r>
    </w:p>
    <w:p w:rsidR="003722E7" w:rsidRPr="00FB3E0E" w:rsidRDefault="003722E7" w:rsidP="0037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ИК от Светла Петкова Драгова, упълномощен представител на  „ГРАЖДАНСКА ПЛАТФОРМА БЪЛГАРСКО ЛЯТО“ в Тридесет и първи изборен район - Ямболски, при произвеждане изборите за народни представители на 11 юли 2021 г., </w:t>
      </w:r>
      <w:r w:rsidRPr="00FB3E0E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в РИК Ямбол под № 4/02.07.2021г. във входящ регистър на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застъпниците на РИК Ямбол, в което е обективирано искане за регистрация на  6 (шест) застъпници.</w:t>
      </w:r>
    </w:p>
    <w:p w:rsidR="003722E7" w:rsidRPr="00FB3E0E" w:rsidRDefault="003722E7" w:rsidP="0037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 Заявление по образец № 39-НС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</w:t>
      </w: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регистрация се иска, заверено копие на пълномощното  и  6 (шест) броя  декларации – Приложение № 41-НС на всяко от заявените като застъпници лица.</w:t>
      </w:r>
    </w:p>
    <w:p w:rsidR="003722E7" w:rsidRPr="00FB3E0E" w:rsidRDefault="003722E7" w:rsidP="0037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всички 6 (шест) застъпници.</w:t>
      </w:r>
    </w:p>
    <w:p w:rsidR="003722E7" w:rsidRPr="00FB3E0E" w:rsidRDefault="003722E7" w:rsidP="0037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165–НС/31.05.2021г.на ЦИК,  РИК в Тридесет и първи изборен район – Ямболски</w:t>
      </w:r>
    </w:p>
    <w:p w:rsidR="003722E7" w:rsidRPr="00FB3E0E" w:rsidRDefault="003722E7" w:rsidP="00372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722E7" w:rsidRPr="00FB3E0E" w:rsidRDefault="003722E7" w:rsidP="003722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1.Регистрира  6 (шест) застъпници на  кандидатската листа на „ГРАЖДАНСКА ПЛАТФОРМА БЪЛГАРСКО ЛЯТО „  в Тридесет и първи изборен район - Ямболски за произвеждане на изборите за народни представители на 11 юли 2021 година, както следва:</w:t>
      </w:r>
    </w:p>
    <w:tbl>
      <w:tblPr>
        <w:tblW w:w="67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6026"/>
      </w:tblGrid>
      <w:tr w:rsidR="00FB3E0E" w:rsidRPr="00FB3E0E" w:rsidTr="007B2EE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B3E0E">
              <w:rPr>
                <w:rFonts w:cs="Calibri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B3E0E">
              <w:rPr>
                <w:rFonts w:cs="Calibri"/>
              </w:rPr>
              <w:t>ПЛАМЕН ВАСИЛЕВ ГЕОРГИЕВ</w:t>
            </w:r>
          </w:p>
        </w:tc>
      </w:tr>
      <w:tr w:rsidR="00FB3E0E" w:rsidRPr="00FB3E0E" w:rsidTr="007B2EE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B3E0E">
              <w:rPr>
                <w:rFonts w:cs="Calibri"/>
              </w:rPr>
              <w:t>2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B3E0E">
              <w:rPr>
                <w:rFonts w:cs="Calibri"/>
              </w:rPr>
              <w:t>ТАТЯНА ГЕОРГИЕВА ИВАНОВА</w:t>
            </w:r>
          </w:p>
        </w:tc>
      </w:tr>
      <w:tr w:rsidR="00FB3E0E" w:rsidRPr="00FB3E0E" w:rsidTr="007B2EE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B3E0E">
              <w:rPr>
                <w:rFonts w:cs="Calibri"/>
              </w:rPr>
              <w:t>3</w:t>
            </w:r>
          </w:p>
        </w:tc>
        <w:tc>
          <w:tcPr>
            <w:tcW w:w="60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B3E0E">
              <w:rPr>
                <w:rFonts w:cs="Calibri"/>
              </w:rPr>
              <w:t>КРАСИМИР НИКОЛАЕВ СЛАВОВ</w:t>
            </w:r>
          </w:p>
        </w:tc>
      </w:tr>
      <w:tr w:rsidR="00FB3E0E" w:rsidRPr="00FB3E0E" w:rsidTr="007B2EE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B3E0E">
              <w:rPr>
                <w:rFonts w:cs="Calibri"/>
              </w:rPr>
              <w:t>4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B3E0E">
              <w:rPr>
                <w:rFonts w:cs="Calibri"/>
              </w:rPr>
              <w:t xml:space="preserve">КРАСИМИР ТОДОРОВ   КРЪСТЕВ </w:t>
            </w:r>
          </w:p>
        </w:tc>
      </w:tr>
      <w:tr w:rsidR="00FB3E0E" w:rsidRPr="00FB3E0E" w:rsidTr="007B2EE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B3E0E">
              <w:rPr>
                <w:rFonts w:cs="Calibri"/>
              </w:rPr>
              <w:t>5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B3E0E">
              <w:rPr>
                <w:rFonts w:cs="Calibri"/>
              </w:rPr>
              <w:t xml:space="preserve">НЕДЯЛКА  ТЕНЕВА ДЕМИРЕВА </w:t>
            </w:r>
          </w:p>
        </w:tc>
      </w:tr>
      <w:tr w:rsidR="00FB3E0E" w:rsidRPr="00FB3E0E" w:rsidTr="007B2EE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B3E0E">
              <w:rPr>
                <w:rFonts w:cs="Calibri"/>
              </w:rPr>
              <w:t>6</w:t>
            </w: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2E7" w:rsidRPr="00FB3E0E" w:rsidRDefault="003722E7" w:rsidP="007B2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B3E0E">
              <w:rPr>
                <w:rFonts w:cs="Calibri"/>
              </w:rPr>
              <w:t>ЕНЧО ГАНЧЕВ ЕНЧЕВ</w:t>
            </w:r>
          </w:p>
        </w:tc>
      </w:tr>
    </w:tbl>
    <w:p w:rsidR="003722E7" w:rsidRPr="00FB3E0E" w:rsidRDefault="003722E7" w:rsidP="003722E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22E7" w:rsidRPr="00FB3E0E" w:rsidRDefault="003722E7" w:rsidP="0037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3722E7" w:rsidRPr="00FB3E0E" w:rsidRDefault="003722E7" w:rsidP="003722E7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3.Решението да се публикува в публичния регистър на застъпници за избори за народни представители на 11 юли 2021 г.</w:t>
      </w:r>
    </w:p>
    <w:p w:rsidR="003722E7" w:rsidRPr="00FB3E0E" w:rsidRDefault="003722E7" w:rsidP="0037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22E7" w:rsidRPr="00FB3E0E" w:rsidRDefault="003722E7" w:rsidP="00372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   обявяването му по реда на чл. 73 от ИК.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Pr="00FB3E0E">
        <w:rPr>
          <w:rFonts w:ascii="Times New Roman" w:hAnsi="Times New Roman"/>
          <w:sz w:val="24"/>
          <w:szCs w:val="24"/>
          <w:lang w:val="en-US"/>
        </w:rPr>
        <w:t>2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Димитър Събев,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72-НС от днешна дата.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По следваща точка от дневния ред давам думата на колегата Яна Първанова. </w:t>
      </w:r>
      <w:proofErr w:type="spellStart"/>
      <w:r w:rsidRPr="00FB3E0E">
        <w:rPr>
          <w:rFonts w:ascii="Times New Roman" w:hAnsi="Times New Roman"/>
          <w:sz w:val="24"/>
          <w:szCs w:val="24"/>
        </w:rPr>
        <w:t>Заповявай</w:t>
      </w:r>
      <w:proofErr w:type="spellEnd"/>
      <w:r w:rsidRPr="00FB3E0E">
        <w:rPr>
          <w:rFonts w:ascii="Times New Roman" w:hAnsi="Times New Roman"/>
          <w:sz w:val="24"/>
          <w:szCs w:val="24"/>
        </w:rPr>
        <w:t>!</w:t>
      </w:r>
    </w:p>
    <w:p w:rsidR="00043213" w:rsidRPr="00FB3E0E" w:rsidRDefault="00043213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sz w:val="24"/>
          <w:szCs w:val="24"/>
        </w:rPr>
        <w:t>Димитър Събев излиза от залата в 17.05ч.</w:t>
      </w:r>
    </w:p>
    <w:p w:rsidR="00D92B37" w:rsidRPr="00FB3E0E" w:rsidRDefault="00DA279B" w:rsidP="00D92B37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rPr>
          <w:b/>
        </w:rPr>
        <w:t>ЯНА ПЪРВАНОВА</w:t>
      </w:r>
      <w:r w:rsidRPr="00FB3E0E">
        <w:t>: Колеги, предлагам ви следния проект за решение:</w:t>
      </w:r>
      <w:r w:rsidR="00D92B37" w:rsidRPr="00FB3E0E">
        <w:t xml:space="preserve"> 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lastRenderedPageBreak/>
        <w:t>ОТНОСНО: Промяна в състав на СИК на КП Демократична България- Обединение на територията на община Болярово в Тридесет и първи изборен район-Ямболски, при произвеждане на изборите за народни представители на 11 юли 2021 г.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Постъпило е заявление от Веселка Петрова </w:t>
      </w:r>
      <w:proofErr w:type="spellStart"/>
      <w:r w:rsidRPr="00FB3E0E">
        <w:t>Христамян</w:t>
      </w:r>
      <w:proofErr w:type="spellEnd"/>
      <w:r w:rsidRPr="00FB3E0E">
        <w:t xml:space="preserve"> - упълномощен представител на КП „Демократична България-Обединение“–  заведено под № 82 от 25.06.2021г. във входящия регистър на РИК - Ямбол, с което се иска промяна в състав на СИК на територията на община Болярово. Към заявлението е приложено 1 бр. удостоверение на лицето, чиято смяна се иска.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>На основание чл. 72, ал. 1, т. 4 и т.5 от Изборния кодекс и  </w:t>
      </w:r>
      <w:r w:rsidRPr="00FB3E0E">
        <w:rPr>
          <w:rStyle w:val="a6"/>
          <w:color w:val="auto"/>
        </w:rPr>
        <w:t>Решение № 124/26.05.2021г. на ЦИК</w:t>
      </w:r>
      <w:r w:rsidRPr="00FB3E0E">
        <w:t>, Районна избирателна комисия в Тридесет и първи изборен район – Ямболски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</w:pPr>
      <w:r w:rsidRPr="00FB3E0E">
        <w:t> 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  <w:jc w:val="center"/>
      </w:pPr>
      <w:r w:rsidRPr="00FB3E0E">
        <w:rPr>
          <w:rStyle w:val="a7"/>
        </w:rPr>
        <w:t>Р Е Ш И: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t> 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</w:pPr>
      <w:r w:rsidRPr="00FB3E0E">
        <w:rPr>
          <w:rStyle w:val="a7"/>
        </w:rPr>
        <w:t>1.ОСВОБОЖДАВА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 В СИК № 310300012 – Николай Христов Янев - секретар и анулира издаденото удостоверение;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rPr>
          <w:rStyle w:val="a7"/>
        </w:rPr>
        <w:t>2.НАЗНАЧАВА :</w:t>
      </w:r>
    </w:p>
    <w:p w:rsidR="00D92B37" w:rsidRPr="00FB3E0E" w:rsidRDefault="00D92B37" w:rsidP="00D92B37">
      <w:pPr>
        <w:pStyle w:val="a5"/>
        <w:shd w:val="clear" w:color="auto" w:fill="FFFFFF"/>
        <w:spacing w:before="0" w:beforeAutospacing="0" w:after="150" w:afterAutospacing="0"/>
        <w:jc w:val="both"/>
      </w:pPr>
      <w:r w:rsidRPr="00FB3E0E">
        <w:t xml:space="preserve">в СИК №310300012  – Димо Николаев Николов - секретар и издава удостоверение; </w:t>
      </w:r>
    </w:p>
    <w:p w:rsidR="00D92B37" w:rsidRPr="00FB3E0E" w:rsidRDefault="00D92B37" w:rsidP="00D92B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ЛОРА КАЛАМЕРОВА:</w:t>
      </w:r>
      <w:r w:rsidRPr="00FB3E0E">
        <w:rPr>
          <w:rFonts w:ascii="Times New Roman" w:hAnsi="Times New Roman"/>
          <w:sz w:val="24"/>
          <w:szCs w:val="24"/>
        </w:rPr>
        <w:t xml:space="preserve"> гласували „За“ –  1</w:t>
      </w:r>
      <w:r w:rsidR="00043213" w:rsidRPr="00FB3E0E">
        <w:rPr>
          <w:rFonts w:ascii="Times New Roman" w:hAnsi="Times New Roman"/>
          <w:sz w:val="24"/>
          <w:szCs w:val="24"/>
        </w:rPr>
        <w:t>1</w:t>
      </w:r>
      <w:r w:rsidRPr="00FB3E0E">
        <w:rPr>
          <w:rFonts w:ascii="Times New Roman" w:hAnsi="Times New Roman"/>
          <w:sz w:val="24"/>
          <w:szCs w:val="24"/>
        </w:rPr>
        <w:t xml:space="preserve"> членове – Ани Канева, Яна Първанова, Лора Каламерова, Мима Атанасова, Милко Димитров, Биляна Кавалджиева-Димитрова, Силвия Атанасова, Емилия Марчева, Мариана Гърдева-Виденова, Веса </w:t>
      </w:r>
      <w:proofErr w:type="spellStart"/>
      <w:r w:rsidRPr="00FB3E0E">
        <w:rPr>
          <w:rFonts w:ascii="Times New Roman" w:hAnsi="Times New Roman"/>
          <w:sz w:val="24"/>
          <w:szCs w:val="24"/>
        </w:rPr>
        <w:t>Ефева</w:t>
      </w:r>
      <w:proofErr w:type="spellEnd"/>
      <w:r w:rsidRPr="00FB3E0E">
        <w:rPr>
          <w:rFonts w:ascii="Times New Roman" w:hAnsi="Times New Roman"/>
          <w:sz w:val="24"/>
          <w:szCs w:val="24"/>
        </w:rPr>
        <w:t>, Катя Апостолова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FB3E0E">
        <w:rPr>
          <w:rFonts w:ascii="Times New Roman" w:hAnsi="Times New Roman"/>
          <w:sz w:val="24"/>
          <w:szCs w:val="24"/>
        </w:rPr>
        <w:t>няма.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ПРЕДСЕДАТЕЛЯТ АНИ КАНЕВА:</w:t>
      </w:r>
      <w:r w:rsidRPr="00FB3E0E">
        <w:rPr>
          <w:rFonts w:ascii="Times New Roman" w:hAnsi="Times New Roman"/>
          <w:sz w:val="24"/>
          <w:szCs w:val="24"/>
        </w:rPr>
        <w:t xml:space="preserve"> Решението се приема и е с № 73-НС от днешна дата.</w:t>
      </w:r>
    </w:p>
    <w:p w:rsidR="00DA279B" w:rsidRPr="00FB3E0E" w:rsidRDefault="00DA279B" w:rsidP="00DA27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13434" w:rsidRPr="00FB3E0E" w:rsidRDefault="00613434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3434" w:rsidRPr="00FB3E0E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АНИ КАНЕВА: </w:t>
      </w:r>
      <w:r w:rsidRPr="00FB3E0E">
        <w:rPr>
          <w:rFonts w:ascii="Times New Roman" w:hAnsi="Times New Roman"/>
          <w:sz w:val="24"/>
          <w:szCs w:val="24"/>
        </w:rPr>
        <w:t>По т.</w:t>
      </w:r>
      <w:r w:rsidR="00DA279B" w:rsidRPr="00FB3E0E">
        <w:rPr>
          <w:rFonts w:ascii="Times New Roman" w:hAnsi="Times New Roman"/>
          <w:sz w:val="24"/>
          <w:szCs w:val="24"/>
        </w:rPr>
        <w:t>12</w:t>
      </w:r>
      <w:r w:rsidRPr="00FB3E0E">
        <w:rPr>
          <w:rFonts w:ascii="Times New Roman" w:hAnsi="Times New Roman"/>
          <w:sz w:val="24"/>
          <w:szCs w:val="24"/>
        </w:rPr>
        <w:t xml:space="preserve"> от дневния ред </w:t>
      </w:r>
      <w:r w:rsidR="00D7781D" w:rsidRPr="00FB3E0E">
        <w:rPr>
          <w:rFonts w:ascii="Times New Roman" w:hAnsi="Times New Roman"/>
          <w:sz w:val="24"/>
          <w:szCs w:val="24"/>
        </w:rPr>
        <w:t xml:space="preserve">- входяща поща, докладва </w:t>
      </w:r>
      <w:r w:rsidRPr="00FB3E0E">
        <w:rPr>
          <w:rFonts w:ascii="Times New Roman" w:hAnsi="Times New Roman"/>
          <w:sz w:val="24"/>
          <w:szCs w:val="24"/>
        </w:rPr>
        <w:t xml:space="preserve"> колегата </w:t>
      </w:r>
      <w:r w:rsidR="00DA279B" w:rsidRPr="00FB3E0E">
        <w:rPr>
          <w:rFonts w:ascii="Times New Roman" w:hAnsi="Times New Roman"/>
          <w:sz w:val="24"/>
          <w:szCs w:val="24"/>
        </w:rPr>
        <w:t>Мариана Гърдева</w:t>
      </w:r>
      <w:r w:rsidRPr="00FB3E0E">
        <w:rPr>
          <w:rFonts w:ascii="Times New Roman" w:hAnsi="Times New Roman"/>
          <w:sz w:val="24"/>
          <w:szCs w:val="24"/>
        </w:rPr>
        <w:t>. Заповядай!</w:t>
      </w:r>
    </w:p>
    <w:p w:rsidR="00D7781D" w:rsidRPr="00FB3E0E" w:rsidRDefault="00DA279B" w:rsidP="00D7781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>МАРИАНА ГЪРДЕВА</w:t>
      </w:r>
      <w:r w:rsidR="00613434" w:rsidRPr="00FB3E0E">
        <w:rPr>
          <w:rFonts w:ascii="Times New Roman" w:hAnsi="Times New Roman"/>
          <w:sz w:val="24"/>
          <w:szCs w:val="24"/>
        </w:rPr>
        <w:t xml:space="preserve"> </w:t>
      </w:r>
      <w:r w:rsidR="00D7781D" w:rsidRPr="00FB3E0E">
        <w:rPr>
          <w:rFonts w:ascii="Times New Roman" w:hAnsi="Times New Roman"/>
          <w:sz w:val="24"/>
          <w:szCs w:val="24"/>
        </w:rPr>
        <w:t>докладва постъпила входящата поща.</w:t>
      </w:r>
    </w:p>
    <w:p w:rsidR="00D7781D" w:rsidRPr="00FB3E0E" w:rsidRDefault="00D7781D" w:rsidP="00D12F7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677" w:rsidRPr="00FB3E0E" w:rsidRDefault="00356479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B3E0E"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AE12AD" w:rsidRPr="00FB3E0E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2AD" w:rsidRPr="00FB3E0E">
        <w:rPr>
          <w:rFonts w:ascii="Times New Roman" w:hAnsi="Times New Roman"/>
          <w:sz w:val="24"/>
          <w:szCs w:val="24"/>
        </w:rPr>
        <w:t>Преминаваме към т.</w:t>
      </w:r>
      <w:r w:rsidR="00DA279B" w:rsidRPr="00FB3E0E">
        <w:rPr>
          <w:rFonts w:ascii="Times New Roman" w:hAnsi="Times New Roman"/>
          <w:sz w:val="24"/>
          <w:szCs w:val="24"/>
        </w:rPr>
        <w:t>13</w:t>
      </w:r>
      <w:r w:rsidR="00AE12AD" w:rsidRPr="00FB3E0E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  <w:r w:rsidR="00D12F7E" w:rsidRPr="00FB3E0E">
        <w:rPr>
          <w:rFonts w:ascii="Times New Roman" w:hAnsi="Times New Roman"/>
          <w:sz w:val="24"/>
          <w:szCs w:val="24"/>
        </w:rPr>
        <w:t>Няма.</w:t>
      </w:r>
    </w:p>
    <w:p w:rsidR="00DB3B8E" w:rsidRDefault="00DB3B8E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3B8E" w:rsidRDefault="00DB3B8E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3B8E" w:rsidRDefault="00DB3B8E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FB3E0E" w:rsidRDefault="00AE12AD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изчерпване на дневния ред закривам заседанието.</w:t>
      </w:r>
    </w:p>
    <w:p w:rsidR="00AE12AD" w:rsidRPr="00FB3E0E" w:rsidRDefault="00D12F7E" w:rsidP="000734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271184" w:rsidRPr="00FB3E0E">
        <w:rPr>
          <w:rFonts w:ascii="Times New Roman" w:eastAsia="Times New Roman" w:hAnsi="Times New Roman"/>
          <w:sz w:val="24"/>
          <w:szCs w:val="24"/>
          <w:lang w:eastAsia="bg-BG"/>
        </w:rPr>
        <w:t>17:10</w:t>
      </w:r>
      <w:r w:rsidR="00AE12AD" w:rsidRPr="00FB3E0E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E12AD" w:rsidRPr="00FB3E0E" w:rsidRDefault="00AE12AD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2286" w:rsidRPr="00FB3E0E" w:rsidRDefault="00942286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FB3E0E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356479" w:rsidRPr="00FB3E0E" w:rsidRDefault="00AE12AD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Ани Канева</w:t>
      </w:r>
    </w:p>
    <w:p w:rsidR="00AE12AD" w:rsidRPr="00FB3E0E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9679A9" w:rsidRPr="00FB3E0E" w:rsidRDefault="00AE12AD" w:rsidP="000734DC">
      <w:pPr>
        <w:spacing w:line="276" w:lineRule="auto"/>
        <w:ind w:left="708" w:firstLine="708"/>
        <w:jc w:val="both"/>
      </w:pPr>
      <w:r w:rsidRPr="00FB3E0E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sectPr w:rsidR="009679A9" w:rsidRPr="00FB3E0E" w:rsidSect="00D12F7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FE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36BD"/>
    <w:multiLevelType w:val="hybridMultilevel"/>
    <w:tmpl w:val="F28ECC10"/>
    <w:lvl w:ilvl="0" w:tplc="23CEDD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0A742C"/>
    <w:multiLevelType w:val="hybridMultilevel"/>
    <w:tmpl w:val="0B24B12E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023CA"/>
    <w:rsid w:val="00043213"/>
    <w:rsid w:val="000734DC"/>
    <w:rsid w:val="00090C01"/>
    <w:rsid w:val="000A1F75"/>
    <w:rsid w:val="000D4CF1"/>
    <w:rsid w:val="00110AF0"/>
    <w:rsid w:val="00175845"/>
    <w:rsid w:val="00196104"/>
    <w:rsid w:val="00271184"/>
    <w:rsid w:val="002E47D0"/>
    <w:rsid w:val="002E5000"/>
    <w:rsid w:val="0031043A"/>
    <w:rsid w:val="00337070"/>
    <w:rsid w:val="00350239"/>
    <w:rsid w:val="00356479"/>
    <w:rsid w:val="00357E42"/>
    <w:rsid w:val="00365977"/>
    <w:rsid w:val="003722E7"/>
    <w:rsid w:val="003973CC"/>
    <w:rsid w:val="003A6A58"/>
    <w:rsid w:val="003D6ABD"/>
    <w:rsid w:val="003F09EB"/>
    <w:rsid w:val="00463B28"/>
    <w:rsid w:val="005019C4"/>
    <w:rsid w:val="00503C5C"/>
    <w:rsid w:val="00522A36"/>
    <w:rsid w:val="005259D5"/>
    <w:rsid w:val="00541809"/>
    <w:rsid w:val="0055054B"/>
    <w:rsid w:val="00591841"/>
    <w:rsid w:val="005A743C"/>
    <w:rsid w:val="005C6F14"/>
    <w:rsid w:val="005D168C"/>
    <w:rsid w:val="005D4F25"/>
    <w:rsid w:val="005F3319"/>
    <w:rsid w:val="00605D4A"/>
    <w:rsid w:val="00613434"/>
    <w:rsid w:val="006208C6"/>
    <w:rsid w:val="00672513"/>
    <w:rsid w:val="006829E2"/>
    <w:rsid w:val="006C0011"/>
    <w:rsid w:val="006E2045"/>
    <w:rsid w:val="007151E9"/>
    <w:rsid w:val="007766AB"/>
    <w:rsid w:val="00785EC1"/>
    <w:rsid w:val="00792AFB"/>
    <w:rsid w:val="007A12BD"/>
    <w:rsid w:val="007A4A17"/>
    <w:rsid w:val="007F3795"/>
    <w:rsid w:val="008019BE"/>
    <w:rsid w:val="008125C1"/>
    <w:rsid w:val="00840102"/>
    <w:rsid w:val="008545E7"/>
    <w:rsid w:val="00873146"/>
    <w:rsid w:val="008942AA"/>
    <w:rsid w:val="008A2B32"/>
    <w:rsid w:val="008B1355"/>
    <w:rsid w:val="008B68D0"/>
    <w:rsid w:val="008C6A8D"/>
    <w:rsid w:val="008C7336"/>
    <w:rsid w:val="00917BB9"/>
    <w:rsid w:val="00942286"/>
    <w:rsid w:val="00966BFC"/>
    <w:rsid w:val="009679A9"/>
    <w:rsid w:val="00987847"/>
    <w:rsid w:val="009C4278"/>
    <w:rsid w:val="009F2A9D"/>
    <w:rsid w:val="009F63ED"/>
    <w:rsid w:val="00A8626D"/>
    <w:rsid w:val="00AA116D"/>
    <w:rsid w:val="00AA2304"/>
    <w:rsid w:val="00AE12AD"/>
    <w:rsid w:val="00AF63B4"/>
    <w:rsid w:val="00B4128E"/>
    <w:rsid w:val="00BB08BE"/>
    <w:rsid w:val="00BC71A0"/>
    <w:rsid w:val="00BD5F09"/>
    <w:rsid w:val="00C01599"/>
    <w:rsid w:val="00C40560"/>
    <w:rsid w:val="00C52E7B"/>
    <w:rsid w:val="00C75305"/>
    <w:rsid w:val="00C91552"/>
    <w:rsid w:val="00CA0950"/>
    <w:rsid w:val="00CC7137"/>
    <w:rsid w:val="00CC7BCE"/>
    <w:rsid w:val="00CD2677"/>
    <w:rsid w:val="00CD3B53"/>
    <w:rsid w:val="00CF7306"/>
    <w:rsid w:val="00D12F7E"/>
    <w:rsid w:val="00D32F3B"/>
    <w:rsid w:val="00D7781D"/>
    <w:rsid w:val="00D92B37"/>
    <w:rsid w:val="00DA279B"/>
    <w:rsid w:val="00DA6509"/>
    <w:rsid w:val="00DB3B8E"/>
    <w:rsid w:val="00E0329D"/>
    <w:rsid w:val="00E14CAC"/>
    <w:rsid w:val="00E56910"/>
    <w:rsid w:val="00E6513D"/>
    <w:rsid w:val="00E75A03"/>
    <w:rsid w:val="00E93A98"/>
    <w:rsid w:val="00EA7981"/>
    <w:rsid w:val="00EB367F"/>
    <w:rsid w:val="00EE2617"/>
    <w:rsid w:val="00F1211A"/>
    <w:rsid w:val="00F127D6"/>
    <w:rsid w:val="00F271F5"/>
    <w:rsid w:val="00F945D9"/>
    <w:rsid w:val="00FA5658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D156"/>
  <w15:chartTrackingRefBased/>
  <w15:docId w15:val="{B368B6B9-3D71-4542-AC9C-199648F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53"/>
    <w:pPr>
      <w:ind w:left="720"/>
      <w:contextualSpacing/>
    </w:pPr>
  </w:style>
  <w:style w:type="table" w:styleId="a4">
    <w:name w:val="Table Grid"/>
    <w:basedOn w:val="a1"/>
    <w:uiPriority w:val="59"/>
    <w:rsid w:val="00CD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CC7137"/>
    <w:rPr>
      <w:color w:val="0000FF"/>
      <w:u w:val="single"/>
    </w:rPr>
  </w:style>
  <w:style w:type="character" w:styleId="a7">
    <w:name w:val="Strong"/>
    <w:basedOn w:val="a0"/>
    <w:uiPriority w:val="22"/>
    <w:qFormat/>
    <w:rsid w:val="00CC71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73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8%D0%9A_2014'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NavigateDocument('%D0%98%D0%9A_2014" TargetMode="External"/><Relationship Id="rId12" Type="http://schemas.openxmlformats.org/officeDocument/2006/relationships/hyperlink" Target="javascript:%20NavigateDocument('%D0%98%D0%9A_2014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%D0%98%D0%9A_2014');" TargetMode="External"/><Relationship Id="rId11" Type="http://schemas.openxmlformats.org/officeDocument/2006/relationships/hyperlink" Target="javascript:%20NavigateDocument('%D0%98%D0%9A_2014');" TargetMode="External"/><Relationship Id="rId5" Type="http://schemas.openxmlformats.org/officeDocument/2006/relationships/hyperlink" Target="javascript:%20NavigateDocument('%D0%98%D0%9A_2014" TargetMode="External"/><Relationship Id="rId10" Type="http://schemas.openxmlformats.org/officeDocument/2006/relationships/hyperlink" Target="javascript:%20NavigateDocument('%D0%98%D0%9A_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NavigateDocument('%D0%98%D0%9A_2014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21</Pages>
  <Words>6611</Words>
  <Characters>37684</Characters>
  <Application>Microsoft Office Word</Application>
  <DocSecurity>0</DocSecurity>
  <Lines>314</Lines>
  <Paragraphs>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85</cp:revision>
  <cp:lastPrinted>2021-06-28T14:44:00Z</cp:lastPrinted>
  <dcterms:created xsi:type="dcterms:W3CDTF">2021-06-21T08:35:00Z</dcterms:created>
  <dcterms:modified xsi:type="dcterms:W3CDTF">2021-07-02T15:05:00Z</dcterms:modified>
</cp:coreProperties>
</file>